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5E79" w14:textId="77777777" w:rsidR="0098300D" w:rsidRDefault="0098300D" w:rsidP="0098300D">
      <w:pPr>
        <w:spacing w:line="228" w:lineRule="auto"/>
        <w:ind w:left="5103" w:right="23" w:firstLine="11"/>
        <w:jc w:val="both"/>
        <w:rPr>
          <w:color w:val="000000"/>
          <w:lang w:eastAsia="en-US"/>
        </w:rPr>
      </w:pPr>
      <w:bookmarkStart w:id="0" w:name="_Hlk177136332"/>
    </w:p>
    <w:bookmarkEnd w:id="0"/>
    <w:p w14:paraId="17815BA3" w14:textId="77777777" w:rsidR="000B3DA1" w:rsidRPr="00A547B1" w:rsidRDefault="000B3DA1" w:rsidP="00A64F45">
      <w:pPr>
        <w:jc w:val="right"/>
        <w:rPr>
          <w:rFonts w:eastAsiaTheme="majorEastAsia"/>
          <w:color w:val="000000" w:themeColor="text1"/>
          <w:sz w:val="28"/>
          <w:szCs w:val="28"/>
        </w:rPr>
      </w:pPr>
    </w:p>
    <w:p w14:paraId="69FDE3B7" w14:textId="77777777" w:rsidR="000B3DA1" w:rsidRPr="00CB57EC" w:rsidRDefault="000B3DA1" w:rsidP="00A64F45">
      <w:pPr>
        <w:shd w:val="clear" w:color="auto" w:fill="FFFFFF" w:themeFill="background1"/>
        <w:tabs>
          <w:tab w:val="left" w:pos="3022"/>
        </w:tabs>
        <w:jc w:val="center"/>
        <w:rPr>
          <w:b/>
          <w:sz w:val="28"/>
          <w:szCs w:val="28"/>
          <w:lang w:eastAsia="ar-SA"/>
        </w:rPr>
      </w:pPr>
      <w:bookmarkStart w:id="1" w:name="_Hlk177136385"/>
      <w:r w:rsidRPr="00CB57EC">
        <w:rPr>
          <w:b/>
          <w:sz w:val="28"/>
          <w:szCs w:val="28"/>
          <w:lang w:eastAsia="ar-SA"/>
        </w:rPr>
        <w:t>Договор</w:t>
      </w:r>
    </w:p>
    <w:p w14:paraId="4C15E375" w14:textId="52CC8CC5" w:rsidR="000B3DA1" w:rsidRPr="00BA091D" w:rsidRDefault="00C1414C" w:rsidP="00A64F45">
      <w:pPr>
        <w:shd w:val="clear" w:color="auto" w:fill="FFFFFF" w:themeFill="background1"/>
        <w:tabs>
          <w:tab w:val="left" w:pos="3022"/>
        </w:tabs>
        <w:jc w:val="center"/>
        <w:rPr>
          <w:bCs/>
          <w:i/>
          <w:iCs/>
          <w:sz w:val="28"/>
          <w:szCs w:val="28"/>
        </w:rPr>
      </w:pPr>
      <w:r>
        <w:rPr>
          <w:b/>
          <w:sz w:val="28"/>
          <w:szCs w:val="28"/>
          <w:lang w:eastAsia="ar-SA"/>
        </w:rPr>
        <w:t>о</w:t>
      </w:r>
      <w:r w:rsidR="000B3DA1" w:rsidRPr="00CB57EC">
        <w:rPr>
          <w:b/>
          <w:sz w:val="28"/>
          <w:szCs w:val="28"/>
          <w:lang w:eastAsia="ar-SA"/>
        </w:rPr>
        <w:t xml:space="preserve"> реализации</w:t>
      </w:r>
      <w:r w:rsidR="000B3DA1" w:rsidRPr="00A13F74">
        <w:rPr>
          <w:b/>
          <w:sz w:val="28"/>
          <w:szCs w:val="28"/>
        </w:rPr>
        <w:t xml:space="preserve"> </w:t>
      </w:r>
      <w:r w:rsidR="000B3DA1" w:rsidRPr="00CB57EC">
        <w:rPr>
          <w:b/>
          <w:sz w:val="28"/>
          <w:szCs w:val="28"/>
          <w:lang w:eastAsia="ar-SA"/>
        </w:rPr>
        <w:t>проекта по производству импортозамещающей промышленной продукции промышленного кластера</w:t>
      </w:r>
      <w:r w:rsidR="000B3DA1" w:rsidRPr="00F31C29">
        <w:rPr>
          <w:b/>
          <w:sz w:val="28"/>
          <w:szCs w:val="28"/>
          <w:lang w:eastAsia="ar-SA"/>
        </w:rPr>
        <w:t xml:space="preserve"> </w:t>
      </w:r>
      <w:r w:rsidR="00BA091D">
        <w:rPr>
          <w:b/>
          <w:sz w:val="28"/>
          <w:szCs w:val="28"/>
        </w:rPr>
        <w:t xml:space="preserve">_____________________________ </w:t>
      </w:r>
      <w:r w:rsidR="00BA091D" w:rsidRPr="00BA091D">
        <w:rPr>
          <w:bCs/>
          <w:i/>
          <w:iCs/>
          <w:sz w:val="28"/>
          <w:szCs w:val="28"/>
        </w:rPr>
        <w:t>(наименование промышленного кластера)</w:t>
      </w:r>
    </w:p>
    <w:p w14:paraId="7EC3E2A1" w14:textId="77777777" w:rsidR="000B3DA1" w:rsidRPr="00F31C29" w:rsidRDefault="000B3DA1" w:rsidP="00A64F45">
      <w:pPr>
        <w:shd w:val="clear" w:color="auto" w:fill="FFFFFF" w:themeFill="background1"/>
        <w:tabs>
          <w:tab w:val="left" w:pos="3022"/>
        </w:tabs>
        <w:jc w:val="both"/>
        <w:rPr>
          <w:b/>
          <w:sz w:val="28"/>
          <w:szCs w:val="28"/>
          <w:lang w:eastAsia="ar-SA"/>
        </w:rPr>
      </w:pPr>
    </w:p>
    <w:p w14:paraId="3BDA469B" w14:textId="77777777" w:rsidR="000B3DA1" w:rsidRPr="00F31C29" w:rsidRDefault="000B3DA1" w:rsidP="00A64F45">
      <w:pPr>
        <w:pStyle w:val="Style3"/>
        <w:widowControl/>
        <w:shd w:val="clear" w:color="auto" w:fill="FFFFFF" w:themeFill="background1"/>
        <w:tabs>
          <w:tab w:val="left" w:pos="426"/>
        </w:tabs>
        <w:ind w:right="-113" w:firstLine="284"/>
        <w:jc w:val="both"/>
        <w:rPr>
          <w:rFonts w:cs="Times New Roman"/>
          <w:b/>
          <w:sz w:val="28"/>
          <w:szCs w:val="28"/>
        </w:rPr>
      </w:pPr>
    </w:p>
    <w:p w14:paraId="3FD3758F" w14:textId="1F870342" w:rsidR="000B3DA1" w:rsidRPr="00F31C29" w:rsidRDefault="000B3DA1" w:rsidP="00A64F45">
      <w:pPr>
        <w:pStyle w:val="Style3"/>
        <w:widowControl/>
        <w:shd w:val="clear" w:color="auto" w:fill="FFFFFF" w:themeFill="background1"/>
        <w:tabs>
          <w:tab w:val="left" w:pos="426"/>
        </w:tabs>
        <w:jc w:val="both"/>
        <w:rPr>
          <w:rFonts w:cs="Times New Roman"/>
          <w:sz w:val="28"/>
          <w:szCs w:val="28"/>
        </w:rPr>
      </w:pPr>
      <w:r w:rsidRPr="00F31C29">
        <w:rPr>
          <w:rFonts w:cs="Times New Roman"/>
          <w:sz w:val="28"/>
          <w:szCs w:val="28"/>
        </w:rPr>
        <w:t xml:space="preserve">г. </w:t>
      </w:r>
      <w:r w:rsidR="00BB5789">
        <w:rPr>
          <w:rFonts w:cs="Times New Roman"/>
          <w:sz w:val="28"/>
          <w:szCs w:val="28"/>
        </w:rPr>
        <w:t>Томск</w:t>
      </w:r>
      <w:r w:rsidRPr="00F31C29">
        <w:rPr>
          <w:rFonts w:cs="Times New Roman"/>
          <w:sz w:val="28"/>
          <w:szCs w:val="28"/>
        </w:rPr>
        <w:t xml:space="preserve">              </w:t>
      </w:r>
      <w:r w:rsidRPr="00F31C29">
        <w:rPr>
          <w:rFonts w:cs="Times New Roman"/>
          <w:sz w:val="28"/>
          <w:szCs w:val="28"/>
        </w:rPr>
        <w:tab/>
      </w:r>
      <w:r w:rsidRPr="00F31C29">
        <w:rPr>
          <w:rFonts w:cs="Times New Roman"/>
          <w:sz w:val="28"/>
          <w:szCs w:val="28"/>
        </w:rPr>
        <w:tab/>
      </w:r>
      <w:r w:rsidRPr="00F31C29">
        <w:rPr>
          <w:rFonts w:cs="Times New Roman"/>
          <w:sz w:val="28"/>
          <w:szCs w:val="28"/>
        </w:rPr>
        <w:tab/>
      </w:r>
      <w:r w:rsidRPr="00F31C29">
        <w:rPr>
          <w:rFonts w:cs="Times New Roman"/>
          <w:sz w:val="28"/>
          <w:szCs w:val="28"/>
        </w:rPr>
        <w:tab/>
      </w:r>
      <w:r w:rsidRPr="00F31C29">
        <w:rPr>
          <w:rFonts w:cs="Times New Roman"/>
          <w:sz w:val="28"/>
          <w:szCs w:val="28"/>
        </w:rPr>
        <w:tab/>
      </w:r>
      <w:r w:rsidR="000629A7">
        <w:rPr>
          <w:rFonts w:cs="Times New Roman"/>
          <w:sz w:val="28"/>
          <w:szCs w:val="28"/>
        </w:rPr>
        <w:t xml:space="preserve">        </w:t>
      </w:r>
      <w:r w:rsidRPr="00F31C29">
        <w:rPr>
          <w:rFonts w:cs="Times New Roman"/>
          <w:sz w:val="28"/>
          <w:szCs w:val="28"/>
        </w:rPr>
        <w:t xml:space="preserve">   </w:t>
      </w:r>
      <w:r>
        <w:rPr>
          <w:rFonts w:cs="Times New Roman"/>
          <w:sz w:val="28"/>
          <w:szCs w:val="28"/>
        </w:rPr>
        <w:t xml:space="preserve"> </w:t>
      </w:r>
      <w:proofErr w:type="gramStart"/>
      <w:r>
        <w:rPr>
          <w:rFonts w:cs="Times New Roman"/>
          <w:sz w:val="28"/>
          <w:szCs w:val="28"/>
        </w:rPr>
        <w:t xml:space="preserve">  </w:t>
      </w:r>
      <w:r w:rsidRPr="00F31C29">
        <w:rPr>
          <w:rFonts w:cs="Times New Roman"/>
          <w:sz w:val="28"/>
          <w:szCs w:val="28"/>
        </w:rPr>
        <w:t xml:space="preserve"> </w:t>
      </w:r>
      <w:r w:rsidR="00BB5789">
        <w:rPr>
          <w:rFonts w:cs="Times New Roman"/>
          <w:sz w:val="28"/>
          <w:szCs w:val="28"/>
        </w:rPr>
        <w:t>«</w:t>
      </w:r>
      <w:proofErr w:type="gramEnd"/>
      <w:r w:rsidR="00BB5789">
        <w:rPr>
          <w:rFonts w:cs="Times New Roman"/>
          <w:sz w:val="28"/>
          <w:szCs w:val="28"/>
        </w:rPr>
        <w:t>___» _________</w:t>
      </w:r>
      <w:r w:rsidRPr="00F31C29">
        <w:rPr>
          <w:rFonts w:cs="Times New Roman"/>
          <w:sz w:val="28"/>
          <w:szCs w:val="28"/>
        </w:rPr>
        <w:t xml:space="preserve"> 20</w:t>
      </w:r>
      <w:r w:rsidR="00BB5789">
        <w:rPr>
          <w:rFonts w:cs="Times New Roman"/>
          <w:sz w:val="28"/>
          <w:szCs w:val="28"/>
        </w:rPr>
        <w:t>2</w:t>
      </w:r>
      <w:r w:rsidRPr="00F31C29">
        <w:rPr>
          <w:rFonts w:cs="Times New Roman"/>
          <w:sz w:val="28"/>
          <w:szCs w:val="28"/>
        </w:rPr>
        <w:t>__ года</w:t>
      </w:r>
    </w:p>
    <w:p w14:paraId="2E51D334" w14:textId="77777777" w:rsidR="000B3DA1" w:rsidRDefault="000B3DA1" w:rsidP="00A64F45">
      <w:pPr>
        <w:pStyle w:val="Style3"/>
        <w:widowControl/>
        <w:shd w:val="clear" w:color="auto" w:fill="FFFFFF" w:themeFill="background1"/>
        <w:ind w:right="-113" w:firstLine="567"/>
        <w:jc w:val="both"/>
        <w:rPr>
          <w:rFonts w:cs="Times New Roman"/>
          <w:b/>
          <w:sz w:val="28"/>
          <w:szCs w:val="28"/>
        </w:rPr>
      </w:pPr>
    </w:p>
    <w:p w14:paraId="7C08DADD" w14:textId="77777777" w:rsidR="000629A7" w:rsidRPr="00F31C29" w:rsidRDefault="000629A7" w:rsidP="00A64F45">
      <w:pPr>
        <w:pStyle w:val="Style3"/>
        <w:widowControl/>
        <w:shd w:val="clear" w:color="auto" w:fill="FFFFFF" w:themeFill="background1"/>
        <w:ind w:right="-113" w:firstLine="567"/>
        <w:jc w:val="both"/>
        <w:rPr>
          <w:rFonts w:cs="Times New Roman"/>
          <w:b/>
          <w:sz w:val="28"/>
          <w:szCs w:val="28"/>
        </w:rPr>
      </w:pPr>
    </w:p>
    <w:p w14:paraId="14204D15" w14:textId="5FC83356" w:rsidR="000B3DA1" w:rsidRPr="00F31C29" w:rsidRDefault="000B3DA1" w:rsidP="00A64F45">
      <w:pPr>
        <w:pStyle w:val="Style3"/>
        <w:widowControl/>
        <w:shd w:val="clear" w:color="auto" w:fill="FFFFFF" w:themeFill="background1"/>
        <w:ind w:right="-113" w:firstLine="567"/>
        <w:jc w:val="both"/>
        <w:rPr>
          <w:rFonts w:cs="Times New Roman"/>
          <w:sz w:val="28"/>
          <w:szCs w:val="28"/>
        </w:rPr>
      </w:pPr>
      <w:r w:rsidRPr="00F31C29">
        <w:rPr>
          <w:rFonts w:cs="Times New Roman"/>
          <w:sz w:val="28"/>
          <w:szCs w:val="28"/>
        </w:rPr>
        <w:t>_____________________________________</w:t>
      </w:r>
      <w:r w:rsidR="000041A8">
        <w:rPr>
          <w:rFonts w:cs="Times New Roman"/>
          <w:sz w:val="28"/>
          <w:szCs w:val="28"/>
        </w:rPr>
        <w:t xml:space="preserve"> </w:t>
      </w:r>
      <w:r w:rsidR="000041A8" w:rsidRPr="000041A8">
        <w:rPr>
          <w:rFonts w:cs="Times New Roman"/>
          <w:i/>
          <w:iCs/>
          <w:sz w:val="28"/>
          <w:szCs w:val="28"/>
        </w:rPr>
        <w:t>(наименование предприятия)</w:t>
      </w:r>
      <w:r w:rsidRPr="00F31C29">
        <w:rPr>
          <w:rFonts w:cs="Times New Roman"/>
          <w:sz w:val="28"/>
          <w:szCs w:val="28"/>
        </w:rPr>
        <w:t xml:space="preserve">, именуемое в дальнейшем </w:t>
      </w:r>
      <w:r w:rsidRPr="00BB5789">
        <w:rPr>
          <w:rFonts w:cs="Times New Roman"/>
          <w:b/>
          <w:bCs/>
          <w:sz w:val="28"/>
          <w:szCs w:val="28"/>
        </w:rPr>
        <w:t>«Инициатор проекта»</w:t>
      </w:r>
      <w:r w:rsidRPr="00F31C29">
        <w:rPr>
          <w:rFonts w:cs="Times New Roman"/>
          <w:sz w:val="28"/>
          <w:szCs w:val="28"/>
        </w:rPr>
        <w:t>, в лице ___________________</w:t>
      </w:r>
      <w:r w:rsidR="000041A8">
        <w:rPr>
          <w:rFonts w:cs="Times New Roman"/>
          <w:sz w:val="28"/>
          <w:szCs w:val="28"/>
        </w:rPr>
        <w:t>____________________________</w:t>
      </w:r>
      <w:r w:rsidRPr="00F31C29">
        <w:rPr>
          <w:rFonts w:cs="Times New Roman"/>
          <w:sz w:val="28"/>
          <w:szCs w:val="28"/>
        </w:rPr>
        <w:t>_</w:t>
      </w:r>
      <w:r w:rsidR="000041A8">
        <w:rPr>
          <w:rFonts w:cs="Times New Roman"/>
          <w:sz w:val="28"/>
          <w:szCs w:val="28"/>
        </w:rPr>
        <w:t xml:space="preserve"> </w:t>
      </w:r>
      <w:bookmarkStart w:id="2" w:name="_Hlk177473701"/>
      <w:r w:rsidR="000041A8" w:rsidRPr="000041A8">
        <w:rPr>
          <w:rFonts w:cs="Times New Roman"/>
          <w:i/>
          <w:iCs/>
          <w:sz w:val="28"/>
          <w:szCs w:val="28"/>
        </w:rPr>
        <w:t>(должность, Ф.И.О.)</w:t>
      </w:r>
      <w:bookmarkEnd w:id="2"/>
      <w:r w:rsidRPr="00F31C29">
        <w:rPr>
          <w:rFonts w:cs="Times New Roman"/>
          <w:sz w:val="28"/>
          <w:szCs w:val="28"/>
        </w:rPr>
        <w:t xml:space="preserve">, действующего на основании </w:t>
      </w:r>
      <w:bookmarkStart w:id="3" w:name="_Hlk177473813"/>
      <w:r w:rsidR="00C50FB9">
        <w:rPr>
          <w:rFonts w:cs="Times New Roman"/>
          <w:sz w:val="28"/>
          <w:szCs w:val="28"/>
        </w:rPr>
        <w:t xml:space="preserve">______________ </w:t>
      </w:r>
      <w:r w:rsidR="00C50FB9" w:rsidRPr="00C50FB9">
        <w:rPr>
          <w:rFonts w:cs="Times New Roman"/>
          <w:i/>
          <w:iCs/>
          <w:sz w:val="28"/>
          <w:szCs w:val="28"/>
        </w:rPr>
        <w:t>(документ, подтверждающий полномочия)</w:t>
      </w:r>
      <w:bookmarkEnd w:id="3"/>
      <w:r w:rsidRPr="00F31C29">
        <w:rPr>
          <w:rFonts w:cs="Times New Roman"/>
          <w:sz w:val="28"/>
          <w:szCs w:val="28"/>
        </w:rPr>
        <w:t xml:space="preserve">, и </w:t>
      </w:r>
    </w:p>
    <w:p w14:paraId="3639D447" w14:textId="72C2F606" w:rsidR="000B3DA1" w:rsidRPr="00F31C29" w:rsidRDefault="000B3DA1" w:rsidP="00A64F45">
      <w:pPr>
        <w:pStyle w:val="Style3"/>
        <w:widowControl/>
        <w:shd w:val="clear" w:color="auto" w:fill="FFFFFF" w:themeFill="background1"/>
        <w:ind w:right="-113" w:firstLine="567"/>
        <w:jc w:val="both"/>
        <w:rPr>
          <w:rFonts w:cs="Times New Roman"/>
          <w:sz w:val="28"/>
          <w:szCs w:val="28"/>
        </w:rPr>
      </w:pPr>
      <w:r w:rsidRPr="00F31C29">
        <w:rPr>
          <w:rFonts w:cs="Times New Roman"/>
          <w:b/>
          <w:sz w:val="28"/>
          <w:szCs w:val="28"/>
        </w:rPr>
        <w:t>_____________________________</w:t>
      </w:r>
      <w:r w:rsidR="00C50FB9">
        <w:rPr>
          <w:rFonts w:cs="Times New Roman"/>
          <w:b/>
          <w:sz w:val="28"/>
          <w:szCs w:val="28"/>
        </w:rPr>
        <w:t>____</w:t>
      </w:r>
      <w:r w:rsidRPr="00F31C29">
        <w:rPr>
          <w:rFonts w:cs="Times New Roman"/>
          <w:b/>
          <w:sz w:val="28"/>
          <w:szCs w:val="28"/>
        </w:rPr>
        <w:t>____</w:t>
      </w:r>
      <w:r w:rsidR="00387C37">
        <w:rPr>
          <w:rFonts w:cs="Times New Roman"/>
          <w:b/>
          <w:sz w:val="28"/>
          <w:szCs w:val="28"/>
        </w:rPr>
        <w:t xml:space="preserve"> </w:t>
      </w:r>
      <w:r w:rsidR="00387C37" w:rsidRPr="00387C37">
        <w:rPr>
          <w:rFonts w:cs="Times New Roman"/>
          <w:bCs/>
          <w:i/>
          <w:iCs/>
          <w:sz w:val="28"/>
          <w:szCs w:val="28"/>
        </w:rPr>
        <w:t>(наименование предприятия)</w:t>
      </w:r>
      <w:r w:rsidRPr="00F31C29">
        <w:rPr>
          <w:rFonts w:cs="Times New Roman"/>
          <w:sz w:val="28"/>
          <w:szCs w:val="28"/>
        </w:rPr>
        <w:t xml:space="preserve">, именуемое в дальнейшем </w:t>
      </w:r>
      <w:r w:rsidRPr="00BB5789">
        <w:rPr>
          <w:rFonts w:cs="Times New Roman"/>
          <w:b/>
          <w:bCs/>
          <w:sz w:val="28"/>
          <w:szCs w:val="28"/>
        </w:rPr>
        <w:t>«Участник проекта»</w:t>
      </w:r>
      <w:r w:rsidRPr="00F31C29">
        <w:rPr>
          <w:rFonts w:cs="Times New Roman"/>
          <w:sz w:val="28"/>
          <w:szCs w:val="28"/>
        </w:rPr>
        <w:t>, в лице _______________ ________________________</w:t>
      </w:r>
      <w:r w:rsidR="00C50FB9">
        <w:rPr>
          <w:rFonts w:cs="Times New Roman"/>
          <w:sz w:val="28"/>
          <w:szCs w:val="28"/>
        </w:rPr>
        <w:t xml:space="preserve"> </w:t>
      </w:r>
      <w:r w:rsidR="00C50FB9" w:rsidRPr="00C50FB9">
        <w:rPr>
          <w:rFonts w:cs="Times New Roman"/>
          <w:i/>
          <w:iCs/>
          <w:sz w:val="28"/>
          <w:szCs w:val="28"/>
        </w:rPr>
        <w:t>(должность, Ф.И.О.)</w:t>
      </w:r>
      <w:r w:rsidRPr="00F31C29">
        <w:rPr>
          <w:rFonts w:cs="Times New Roman"/>
          <w:sz w:val="28"/>
          <w:szCs w:val="28"/>
        </w:rPr>
        <w:t xml:space="preserve">, действующего на основании </w:t>
      </w:r>
      <w:r w:rsidR="00C50FB9">
        <w:rPr>
          <w:rFonts w:cs="Times New Roman"/>
          <w:sz w:val="28"/>
          <w:szCs w:val="28"/>
        </w:rPr>
        <w:t xml:space="preserve">______________ </w:t>
      </w:r>
      <w:r w:rsidR="00C50FB9" w:rsidRPr="00C50FB9">
        <w:rPr>
          <w:rFonts w:cs="Times New Roman"/>
          <w:i/>
          <w:iCs/>
          <w:sz w:val="28"/>
          <w:szCs w:val="28"/>
        </w:rPr>
        <w:t>(документ, подтверждающий полномочия)</w:t>
      </w:r>
      <w:r w:rsidRPr="00F31C29">
        <w:rPr>
          <w:rFonts w:cs="Times New Roman"/>
          <w:sz w:val="28"/>
          <w:szCs w:val="28"/>
        </w:rPr>
        <w:t xml:space="preserve">, совместно именуемые </w:t>
      </w:r>
      <w:r w:rsidRPr="00BB5789">
        <w:rPr>
          <w:rFonts w:cs="Times New Roman"/>
          <w:b/>
          <w:bCs/>
          <w:sz w:val="28"/>
          <w:szCs w:val="28"/>
        </w:rPr>
        <w:t>«Стороны»</w:t>
      </w:r>
      <w:r w:rsidRPr="00F31C29">
        <w:rPr>
          <w:rFonts w:cs="Times New Roman"/>
          <w:sz w:val="28"/>
          <w:szCs w:val="28"/>
        </w:rPr>
        <w:t>, заключили настоящий Договор о нижеследующем:</w:t>
      </w:r>
    </w:p>
    <w:bookmarkEnd w:id="1"/>
    <w:p w14:paraId="639183BA" w14:textId="77777777" w:rsidR="000B3DA1" w:rsidRPr="00F31C29" w:rsidRDefault="000B3DA1" w:rsidP="00A64F45">
      <w:pPr>
        <w:pStyle w:val="Style3"/>
        <w:widowControl/>
        <w:shd w:val="clear" w:color="auto" w:fill="FFFFFF" w:themeFill="background1"/>
        <w:ind w:right="-113" w:firstLine="567"/>
        <w:jc w:val="both"/>
        <w:rPr>
          <w:rFonts w:cs="Times New Roman"/>
          <w:sz w:val="28"/>
          <w:szCs w:val="28"/>
        </w:rPr>
      </w:pPr>
    </w:p>
    <w:p w14:paraId="607771E7" w14:textId="77777777" w:rsidR="000B3DA1" w:rsidRPr="00A13F74" w:rsidRDefault="000B3DA1" w:rsidP="00A64F45">
      <w:pPr>
        <w:pStyle w:val="a5"/>
        <w:numPr>
          <w:ilvl w:val="0"/>
          <w:numId w:val="1"/>
        </w:numPr>
        <w:spacing w:before="0" w:after="0" w:line="240" w:lineRule="auto"/>
        <w:jc w:val="center"/>
        <w:rPr>
          <w:rStyle w:val="3"/>
          <w:rFonts w:eastAsia="Arial Unicode MS"/>
          <w:bCs/>
          <w:sz w:val="28"/>
          <w:szCs w:val="28"/>
        </w:rPr>
      </w:pPr>
      <w:r w:rsidRPr="00A13F74">
        <w:rPr>
          <w:rStyle w:val="3"/>
          <w:rFonts w:eastAsia="Arial Unicode MS"/>
          <w:bCs/>
          <w:sz w:val="28"/>
          <w:szCs w:val="28"/>
        </w:rPr>
        <w:t>ПРЕДМЕТ ДОГОВОРА</w:t>
      </w:r>
    </w:p>
    <w:p w14:paraId="61598402" w14:textId="77777777" w:rsidR="000B3DA1" w:rsidRPr="00A13F74" w:rsidRDefault="000B3DA1" w:rsidP="00A64F45">
      <w:pPr>
        <w:pStyle w:val="a3"/>
        <w:shd w:val="clear" w:color="auto" w:fill="FFFFFF" w:themeFill="background1"/>
        <w:ind w:right="-113"/>
        <w:jc w:val="both"/>
        <w:rPr>
          <w:rStyle w:val="3"/>
          <w:rFonts w:eastAsia="Arial Unicode MS"/>
          <w:bCs/>
          <w:sz w:val="28"/>
          <w:szCs w:val="28"/>
        </w:rPr>
      </w:pPr>
    </w:p>
    <w:p w14:paraId="422A1971" w14:textId="20CE116D" w:rsidR="000B3DA1" w:rsidRPr="00F31C29" w:rsidRDefault="000B3DA1" w:rsidP="00A64F45">
      <w:pPr>
        <w:pStyle w:val="a3"/>
        <w:numPr>
          <w:ilvl w:val="1"/>
          <w:numId w:val="1"/>
        </w:numPr>
        <w:shd w:val="clear" w:color="auto" w:fill="FFFFFF" w:themeFill="background1"/>
        <w:autoSpaceDE w:val="0"/>
        <w:autoSpaceDN w:val="0"/>
        <w:adjustRightInd w:val="0"/>
        <w:ind w:left="0" w:firstLine="709"/>
        <w:jc w:val="both"/>
        <w:rPr>
          <w:sz w:val="28"/>
          <w:szCs w:val="28"/>
        </w:rPr>
      </w:pPr>
      <w:r w:rsidRPr="00D36C27">
        <w:rPr>
          <w:bCs/>
          <w:sz w:val="28"/>
          <w:szCs w:val="28"/>
        </w:rPr>
        <w:t xml:space="preserve">Предметом данного договора является реализация </w:t>
      </w:r>
      <w:r w:rsidRPr="00A13F74">
        <w:rPr>
          <w:rStyle w:val="20"/>
        </w:rPr>
        <w:t>проекта по производству импортозамещающей промышленной продукции</w:t>
      </w:r>
      <w:r w:rsidR="009143A2">
        <w:rPr>
          <w:rStyle w:val="20"/>
        </w:rPr>
        <w:t xml:space="preserve"> ___________________________ </w:t>
      </w:r>
      <w:r w:rsidR="009143A2" w:rsidRPr="009143A2">
        <w:rPr>
          <w:rStyle w:val="20"/>
          <w:b w:val="0"/>
          <w:bCs w:val="0"/>
          <w:i/>
          <w:iCs/>
        </w:rPr>
        <w:t>(наименование проекта)</w:t>
      </w:r>
      <w:r w:rsidRPr="00A13F74">
        <w:rPr>
          <w:rStyle w:val="20"/>
        </w:rPr>
        <w:t xml:space="preserve"> промышленного кластера</w:t>
      </w:r>
      <w:r w:rsidRPr="00F31C29">
        <w:rPr>
          <w:rStyle w:val="20"/>
        </w:rPr>
        <w:t xml:space="preserve"> </w:t>
      </w:r>
      <w:bookmarkStart w:id="4" w:name="_Hlk73722377"/>
      <w:r w:rsidR="009143A2">
        <w:rPr>
          <w:rStyle w:val="20"/>
        </w:rPr>
        <w:t xml:space="preserve">__________________________________________________________ </w:t>
      </w:r>
      <w:r w:rsidR="009143A2" w:rsidRPr="009143A2">
        <w:rPr>
          <w:rStyle w:val="20"/>
          <w:b w:val="0"/>
          <w:bCs w:val="0"/>
          <w:i/>
          <w:iCs/>
        </w:rPr>
        <w:t>(наименование промышленного кластера)</w:t>
      </w:r>
      <w:r w:rsidR="004D7002">
        <w:rPr>
          <w:rStyle w:val="20"/>
        </w:rPr>
        <w:t xml:space="preserve"> </w:t>
      </w:r>
      <w:bookmarkEnd w:id="4"/>
      <w:r w:rsidRPr="00F31C29">
        <w:rPr>
          <w:sz w:val="28"/>
          <w:szCs w:val="28"/>
        </w:rPr>
        <w:t xml:space="preserve">(далее – Импортозамещающий проект). </w:t>
      </w:r>
      <w:r w:rsidR="00A64F45">
        <w:rPr>
          <w:sz w:val="28"/>
          <w:szCs w:val="28"/>
        </w:rPr>
        <w:t xml:space="preserve">Описание импортозамещающей промышленной продукции Промышленного кластера отражено в </w:t>
      </w:r>
      <w:r w:rsidR="007821BF">
        <w:rPr>
          <w:sz w:val="28"/>
          <w:szCs w:val="28"/>
        </w:rPr>
        <w:t>Паспорте проекта</w:t>
      </w:r>
      <w:r w:rsidR="00A64F45">
        <w:rPr>
          <w:sz w:val="28"/>
          <w:szCs w:val="28"/>
        </w:rPr>
        <w:t>.</w:t>
      </w:r>
    </w:p>
    <w:p w14:paraId="641EE049" w14:textId="04EF1A06" w:rsidR="000B3DA1" w:rsidRPr="00F31C29" w:rsidRDefault="000B3DA1" w:rsidP="00A64F45">
      <w:pPr>
        <w:pStyle w:val="21"/>
        <w:numPr>
          <w:ilvl w:val="1"/>
          <w:numId w:val="1"/>
        </w:numPr>
        <w:shd w:val="clear" w:color="auto" w:fill="FFFFFF" w:themeFill="background1"/>
        <w:tabs>
          <w:tab w:val="left" w:pos="1309"/>
        </w:tabs>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Импортозамещающий проект</w:t>
      </w:r>
      <w:r w:rsidR="00014068">
        <w:rPr>
          <w:rFonts w:ascii="Times New Roman" w:hAnsi="Times New Roman" w:cs="Times New Roman"/>
          <w:sz w:val="28"/>
          <w:szCs w:val="28"/>
        </w:rPr>
        <w:t xml:space="preserve"> – </w:t>
      </w:r>
      <w:r w:rsidRPr="00F31C29">
        <w:rPr>
          <w:rFonts w:ascii="Times New Roman" w:hAnsi="Times New Roman" w:cs="Times New Roman"/>
          <w:sz w:val="28"/>
          <w:szCs w:val="28"/>
        </w:rPr>
        <w:t>комплекс мероприятий, реализуемых участником промышленного кластера в целях организации производства импортозамещающей промышленной продукции промышленного кластера</w:t>
      </w:r>
      <w:r w:rsidR="00BA091D">
        <w:rPr>
          <w:rFonts w:ascii="Times New Roman" w:hAnsi="Times New Roman" w:cs="Times New Roman"/>
          <w:sz w:val="28"/>
          <w:szCs w:val="28"/>
        </w:rPr>
        <w:t xml:space="preserve"> __________________________________</w:t>
      </w:r>
      <w:r w:rsidRPr="00F31C29">
        <w:rPr>
          <w:rFonts w:ascii="Times New Roman" w:hAnsi="Times New Roman" w:cs="Times New Roman"/>
          <w:sz w:val="28"/>
          <w:szCs w:val="28"/>
        </w:rPr>
        <w:t xml:space="preserve"> </w:t>
      </w:r>
      <w:r w:rsidR="00BA091D" w:rsidRPr="00CC74E2">
        <w:rPr>
          <w:rFonts w:ascii="Times New Roman" w:hAnsi="Times New Roman" w:cs="Times New Roman"/>
          <w:i/>
          <w:iCs/>
          <w:sz w:val="28"/>
          <w:szCs w:val="28"/>
        </w:rPr>
        <w:t>(наименование промышленного кластера)</w:t>
      </w:r>
      <w:r w:rsidR="004166D8" w:rsidRPr="004166D8">
        <w:rPr>
          <w:rFonts w:ascii="Times New Roman" w:hAnsi="Times New Roman" w:cs="Times New Roman"/>
          <w:sz w:val="28"/>
          <w:szCs w:val="28"/>
        </w:rPr>
        <w:t xml:space="preserve"> </w:t>
      </w:r>
      <w:r w:rsidRPr="00F31C29">
        <w:rPr>
          <w:rFonts w:ascii="Times New Roman" w:hAnsi="Times New Roman" w:cs="Times New Roman"/>
          <w:sz w:val="28"/>
          <w:szCs w:val="28"/>
        </w:rPr>
        <w:t>(далее – Промышленный кластер). Импортозамещающий проект реализуется инициаторами и участниками импортозамещающего проекта.</w:t>
      </w:r>
      <w:r w:rsidR="00A64F45">
        <w:rPr>
          <w:rFonts w:ascii="Times New Roman" w:hAnsi="Times New Roman" w:cs="Times New Roman"/>
          <w:sz w:val="28"/>
          <w:szCs w:val="28"/>
        </w:rPr>
        <w:t xml:space="preserve"> Объем затрат на реализацию проекта по производству импортозамещающей продукции и сроки их осуществления отражены в </w:t>
      </w:r>
      <w:r w:rsidR="00EA777F">
        <w:rPr>
          <w:rFonts w:ascii="Times New Roman" w:hAnsi="Times New Roman" w:cs="Times New Roman"/>
          <w:sz w:val="28"/>
          <w:szCs w:val="28"/>
        </w:rPr>
        <w:t>Паспорте проекта</w:t>
      </w:r>
      <w:r w:rsidR="00A64F45">
        <w:rPr>
          <w:rFonts w:ascii="Times New Roman" w:hAnsi="Times New Roman" w:cs="Times New Roman"/>
          <w:sz w:val="28"/>
          <w:szCs w:val="28"/>
        </w:rPr>
        <w:t>.</w:t>
      </w:r>
    </w:p>
    <w:p w14:paraId="0F8F415D" w14:textId="143AD0C0" w:rsidR="000B3DA1" w:rsidRPr="00BB7F74" w:rsidRDefault="000B3DA1" w:rsidP="00A64F45">
      <w:pPr>
        <w:pStyle w:val="21"/>
        <w:numPr>
          <w:ilvl w:val="1"/>
          <w:numId w:val="1"/>
        </w:numPr>
        <w:shd w:val="clear" w:color="auto" w:fill="FFFFFF" w:themeFill="background1"/>
        <w:tabs>
          <w:tab w:val="left" w:pos="1309"/>
        </w:tabs>
        <w:spacing w:line="240" w:lineRule="auto"/>
        <w:ind w:left="0" w:firstLine="709"/>
        <w:rPr>
          <w:rFonts w:ascii="Times New Roman" w:hAnsi="Times New Roman" w:cs="Times New Roman"/>
          <w:b/>
          <w:bCs/>
          <w:sz w:val="28"/>
          <w:szCs w:val="28"/>
        </w:rPr>
      </w:pPr>
      <w:r w:rsidRPr="00D36C27">
        <w:rPr>
          <w:rFonts w:ascii="Times New Roman" w:hAnsi="Times New Roman" w:cs="Times New Roman"/>
          <w:sz w:val="28"/>
          <w:szCs w:val="28"/>
        </w:rPr>
        <w:t xml:space="preserve">Целью реализации импортозамещающего проекта является освоение производства импортозамещающей промышленной продукции </w:t>
      </w:r>
      <w:r w:rsidRPr="00A13F74">
        <w:rPr>
          <w:rStyle w:val="20"/>
        </w:rPr>
        <w:t>промышленного кластера</w:t>
      </w:r>
      <w:r w:rsidR="009143A2">
        <w:rPr>
          <w:rStyle w:val="20"/>
        </w:rPr>
        <w:t xml:space="preserve"> __________________________________________ </w:t>
      </w:r>
      <w:r w:rsidR="009143A2" w:rsidRPr="009143A2">
        <w:rPr>
          <w:rStyle w:val="20"/>
          <w:b w:val="0"/>
          <w:bCs w:val="0"/>
          <w:i/>
          <w:iCs/>
        </w:rPr>
        <w:t>(наименование промышленного кластера)</w:t>
      </w:r>
      <w:r w:rsidRPr="00F31C29">
        <w:rPr>
          <w:rStyle w:val="20"/>
        </w:rPr>
        <w:t xml:space="preserve"> </w:t>
      </w:r>
      <w:r w:rsidRPr="00F31C29">
        <w:rPr>
          <w:rFonts w:ascii="Times New Roman" w:hAnsi="Times New Roman" w:cs="Times New Roman"/>
          <w:b/>
          <w:sz w:val="28"/>
          <w:szCs w:val="28"/>
        </w:rPr>
        <w:t>–</w:t>
      </w:r>
      <w:r w:rsidRPr="00F31C29">
        <w:rPr>
          <w:rFonts w:ascii="Times New Roman" w:hAnsi="Times New Roman" w:cs="Times New Roman"/>
          <w:sz w:val="28"/>
          <w:szCs w:val="28"/>
        </w:rPr>
        <w:t xml:space="preserve"> </w:t>
      </w:r>
      <w:r w:rsidR="004166D8" w:rsidRPr="004166D8">
        <w:rPr>
          <w:rFonts w:ascii="Times New Roman" w:hAnsi="Times New Roman" w:cs="Times New Roman"/>
          <w:sz w:val="28"/>
          <w:szCs w:val="28"/>
        </w:rPr>
        <w:t>«</w:t>
      </w:r>
      <w:r w:rsidR="00BA561D">
        <w:rPr>
          <w:rFonts w:ascii="Times New Roman" w:hAnsi="Times New Roman" w:cs="Times New Roman"/>
          <w:sz w:val="28"/>
          <w:szCs w:val="28"/>
        </w:rPr>
        <w:t>___________________________</w:t>
      </w:r>
      <w:r w:rsidR="009143A2">
        <w:rPr>
          <w:rFonts w:ascii="Times New Roman" w:hAnsi="Times New Roman" w:cs="Times New Roman"/>
          <w:sz w:val="28"/>
          <w:szCs w:val="28"/>
        </w:rPr>
        <w:t>________________</w:t>
      </w:r>
      <w:r w:rsidR="00BA561D">
        <w:rPr>
          <w:rFonts w:ascii="Times New Roman" w:hAnsi="Times New Roman" w:cs="Times New Roman"/>
          <w:sz w:val="28"/>
          <w:szCs w:val="28"/>
        </w:rPr>
        <w:t>________</w:t>
      </w:r>
      <w:r w:rsidR="004166D8" w:rsidRPr="004166D8">
        <w:rPr>
          <w:rFonts w:ascii="Times New Roman" w:hAnsi="Times New Roman" w:cs="Times New Roman"/>
          <w:sz w:val="28"/>
          <w:szCs w:val="28"/>
        </w:rPr>
        <w:t>»</w:t>
      </w:r>
      <w:r w:rsidR="009143A2">
        <w:rPr>
          <w:rFonts w:ascii="Times New Roman" w:hAnsi="Times New Roman" w:cs="Times New Roman"/>
          <w:sz w:val="28"/>
          <w:szCs w:val="28"/>
        </w:rPr>
        <w:t xml:space="preserve"> </w:t>
      </w:r>
      <w:r w:rsidR="009143A2" w:rsidRPr="009143A2">
        <w:rPr>
          <w:rFonts w:ascii="Times New Roman" w:hAnsi="Times New Roman" w:cs="Times New Roman"/>
          <w:i/>
          <w:iCs/>
          <w:sz w:val="28"/>
          <w:szCs w:val="28"/>
        </w:rPr>
        <w:t xml:space="preserve">(наименование </w:t>
      </w:r>
      <w:r w:rsidR="009143A2" w:rsidRPr="009143A2">
        <w:rPr>
          <w:rFonts w:ascii="Times New Roman" w:hAnsi="Times New Roman" w:cs="Times New Roman"/>
          <w:i/>
          <w:iCs/>
          <w:sz w:val="28"/>
          <w:szCs w:val="28"/>
        </w:rPr>
        <w:lastRenderedPageBreak/>
        <w:t>импортозамещающей промышленной продукции)</w:t>
      </w:r>
      <w:r w:rsidRPr="00F31C29">
        <w:rPr>
          <w:rFonts w:ascii="Times New Roman" w:hAnsi="Times New Roman" w:cs="Times New Roman"/>
          <w:sz w:val="28"/>
          <w:szCs w:val="28"/>
        </w:rPr>
        <w:t>, входящей в состав</w:t>
      </w:r>
      <w:r w:rsidR="00EF4E21">
        <w:rPr>
          <w:rFonts w:ascii="Times New Roman" w:hAnsi="Times New Roman" w:cs="Times New Roman"/>
          <w:sz w:val="28"/>
          <w:szCs w:val="28"/>
        </w:rPr>
        <w:t xml:space="preserve"> </w:t>
      </w:r>
      <w:r w:rsidR="00EF4E21" w:rsidRPr="00EF4E21">
        <w:rPr>
          <w:rFonts w:ascii="Times New Roman" w:hAnsi="Times New Roman" w:cs="Times New Roman"/>
          <w:b/>
          <w:bCs/>
          <w:sz w:val="28"/>
          <w:szCs w:val="28"/>
        </w:rPr>
        <w:t>плана мероприятий по импортозамещению</w:t>
      </w:r>
      <w:r w:rsidR="00EF4E21" w:rsidRPr="00F31C29">
        <w:rPr>
          <w:rFonts w:ascii="Times New Roman" w:hAnsi="Times New Roman" w:cs="Times New Roman"/>
          <w:sz w:val="28"/>
          <w:szCs w:val="28"/>
        </w:rPr>
        <w:t xml:space="preserve"> в </w:t>
      </w:r>
      <w:r w:rsidR="00EF4E21" w:rsidRPr="00F31C29">
        <w:rPr>
          <w:rFonts w:ascii="Times New Roman" w:hAnsi="Times New Roman" w:cs="Times New Roman"/>
          <w:bCs/>
          <w:sz w:val="28"/>
          <w:szCs w:val="28"/>
        </w:rPr>
        <w:t xml:space="preserve">отрасли ________________________ </w:t>
      </w:r>
      <w:r w:rsidR="00EF4E21" w:rsidRPr="00F31C29">
        <w:rPr>
          <w:rFonts w:ascii="Times New Roman" w:hAnsi="Times New Roman" w:cs="Times New Roman"/>
          <w:sz w:val="28"/>
          <w:szCs w:val="28"/>
        </w:rPr>
        <w:t xml:space="preserve">Российской Федерации (шифр - ________, ОКПД2 ________), утверждённого приказом Министерства </w:t>
      </w:r>
      <w:r w:rsidR="00EF4E21" w:rsidRPr="00BA4EEE">
        <w:rPr>
          <w:rFonts w:ascii="Times New Roman" w:hAnsi="Times New Roman" w:cs="Times New Roman"/>
          <w:sz w:val="28"/>
          <w:szCs w:val="28"/>
        </w:rPr>
        <w:t xml:space="preserve">промышленности и торговли Российской Федерации от «__» ________ 20__ года № ___ </w:t>
      </w:r>
      <w:r w:rsidR="00EF4E21" w:rsidRPr="00BB7F74">
        <w:rPr>
          <w:rFonts w:ascii="Times New Roman" w:hAnsi="Times New Roman" w:cs="Times New Roman"/>
          <w:b/>
          <w:bCs/>
          <w:i/>
          <w:iCs/>
          <w:sz w:val="28"/>
          <w:szCs w:val="28"/>
        </w:rPr>
        <w:t>и (или) в перечень критической промышленной продукции для гражданских отраслей обрабатывающей промышленности Российской Федерации, и (или) переч</w:t>
      </w:r>
      <w:r w:rsidR="00BA4EEE" w:rsidRPr="00BB7F74">
        <w:rPr>
          <w:rFonts w:ascii="Times New Roman" w:hAnsi="Times New Roman" w:cs="Times New Roman"/>
          <w:b/>
          <w:bCs/>
          <w:i/>
          <w:iCs/>
          <w:sz w:val="28"/>
          <w:szCs w:val="28"/>
        </w:rPr>
        <w:t>ень</w:t>
      </w:r>
      <w:r w:rsidR="00EF4E21" w:rsidRPr="00BB7F74">
        <w:rPr>
          <w:rFonts w:ascii="Times New Roman" w:hAnsi="Times New Roman" w:cs="Times New Roman"/>
          <w:b/>
          <w:bCs/>
          <w:i/>
          <w:iCs/>
          <w:sz w:val="28"/>
          <w:szCs w:val="28"/>
        </w:rPr>
        <w:t xml:space="preserve"> критических комплектующих изделий, необходимых для отраслей промышленности, формируемый межведомственной комиссией по вопросам развития производства критических комплектующих в соответствии с Положением о межведомственной комиссии по вопросам развития производства критических комплектующих, утвержденным постановлением Правительства Российской Федерации от 18 февраля 2022 г. N 208,</w:t>
      </w:r>
      <w:r w:rsidR="00EF4E21" w:rsidRPr="00BB7F74">
        <w:rPr>
          <w:rFonts w:ascii="Times New Roman" w:hAnsi="Times New Roman" w:cs="Times New Roman"/>
          <w:b/>
          <w:bCs/>
          <w:i/>
          <w:iCs/>
          <w:color w:val="FF0000"/>
          <w:sz w:val="28"/>
          <w:szCs w:val="28"/>
        </w:rPr>
        <w:t xml:space="preserve"> </w:t>
      </w:r>
      <w:r w:rsidR="00EF4E21" w:rsidRPr="00BB7F74">
        <w:rPr>
          <w:rFonts w:ascii="Times New Roman" w:hAnsi="Times New Roman" w:cs="Times New Roman"/>
          <w:b/>
          <w:bCs/>
          <w:i/>
          <w:iCs/>
          <w:sz w:val="28"/>
          <w:szCs w:val="28"/>
        </w:rPr>
        <w:t>и (или)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Положением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 N 295, и (или) перечень критериев проектов технологического суверенитета (таксономия проектов технологического суверенитета), являющихся приложением N 1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от 15 апреля 2023 г. N 603</w:t>
      </w:r>
      <w:r w:rsidRPr="00BB7F74">
        <w:rPr>
          <w:rFonts w:ascii="Times New Roman" w:hAnsi="Times New Roman" w:cs="Times New Roman"/>
          <w:b/>
          <w:bCs/>
          <w:sz w:val="28"/>
          <w:szCs w:val="28"/>
        </w:rPr>
        <w:t>.</w:t>
      </w:r>
    </w:p>
    <w:p w14:paraId="05CB5565" w14:textId="77777777" w:rsidR="000B3DA1" w:rsidRPr="00F31C29" w:rsidRDefault="000B3DA1" w:rsidP="00A64F45">
      <w:pPr>
        <w:pStyle w:val="21"/>
        <w:numPr>
          <w:ilvl w:val="1"/>
          <w:numId w:val="1"/>
        </w:numPr>
        <w:shd w:val="clear" w:color="auto" w:fill="FFFFFF" w:themeFill="background1"/>
        <w:tabs>
          <w:tab w:val="left" w:pos="1309"/>
        </w:tabs>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 xml:space="preserve">Срок реализации импортозамещающего проекта: </w:t>
      </w:r>
    </w:p>
    <w:p w14:paraId="6497B78A" w14:textId="77777777" w:rsidR="000B3DA1" w:rsidRPr="00F31C29" w:rsidRDefault="000B3DA1" w:rsidP="00A64F45">
      <w:pPr>
        <w:pStyle w:val="21"/>
        <w:shd w:val="clear" w:color="auto" w:fill="FFFFFF" w:themeFill="background1"/>
        <w:tabs>
          <w:tab w:val="left" w:pos="1276"/>
        </w:tabs>
        <w:spacing w:line="240" w:lineRule="auto"/>
        <w:ind w:firstLine="709"/>
        <w:rPr>
          <w:rFonts w:ascii="Times New Roman" w:hAnsi="Times New Roman" w:cs="Times New Roman"/>
          <w:sz w:val="28"/>
          <w:szCs w:val="28"/>
        </w:rPr>
      </w:pPr>
      <w:r w:rsidRPr="00F31C29">
        <w:rPr>
          <w:rFonts w:ascii="Times New Roman" w:hAnsi="Times New Roman" w:cs="Times New Roman"/>
          <w:sz w:val="28"/>
          <w:szCs w:val="28"/>
        </w:rPr>
        <w:t xml:space="preserve">         Начало: 20__ год.</w:t>
      </w:r>
    </w:p>
    <w:p w14:paraId="2B691DA6" w14:textId="77777777" w:rsidR="000B3DA1" w:rsidRPr="00F31C29" w:rsidRDefault="000B3DA1" w:rsidP="00A64F45">
      <w:pPr>
        <w:pStyle w:val="21"/>
        <w:shd w:val="clear" w:color="auto" w:fill="FFFFFF" w:themeFill="background1"/>
        <w:tabs>
          <w:tab w:val="left" w:pos="1276"/>
        </w:tabs>
        <w:spacing w:line="240" w:lineRule="auto"/>
        <w:ind w:firstLine="709"/>
        <w:rPr>
          <w:rFonts w:ascii="Times New Roman" w:hAnsi="Times New Roman" w:cs="Times New Roman"/>
          <w:sz w:val="28"/>
          <w:szCs w:val="28"/>
        </w:rPr>
      </w:pPr>
      <w:r w:rsidRPr="00F31C29">
        <w:rPr>
          <w:rFonts w:ascii="Times New Roman" w:hAnsi="Times New Roman" w:cs="Times New Roman"/>
          <w:sz w:val="28"/>
          <w:szCs w:val="28"/>
        </w:rPr>
        <w:t xml:space="preserve">         Окончание: 20__ год.</w:t>
      </w:r>
    </w:p>
    <w:p w14:paraId="7AA32E16" w14:textId="77777777" w:rsidR="000B3DA1" w:rsidRPr="00F31C29" w:rsidRDefault="000B3DA1" w:rsidP="00A64F45">
      <w:pPr>
        <w:pStyle w:val="21"/>
        <w:numPr>
          <w:ilvl w:val="1"/>
          <w:numId w:val="1"/>
        </w:numPr>
        <w:shd w:val="clear" w:color="auto" w:fill="FFFFFF" w:themeFill="background1"/>
        <w:tabs>
          <w:tab w:val="left" w:pos="1309"/>
        </w:tabs>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Настоящий Договор не направлен на ограничение конкуренции или иное нарушение антимонопольного законодательства Российской Федерации и иных нормативных правовых актов о защите конкуренции.</w:t>
      </w:r>
    </w:p>
    <w:p w14:paraId="612BF874" w14:textId="77777777" w:rsidR="000B3DA1" w:rsidRPr="00F31C29" w:rsidRDefault="000B3DA1" w:rsidP="00A64F45">
      <w:pPr>
        <w:pStyle w:val="21"/>
        <w:numPr>
          <w:ilvl w:val="1"/>
          <w:numId w:val="1"/>
        </w:numPr>
        <w:shd w:val="clear" w:color="auto" w:fill="FFFFFF" w:themeFill="background1"/>
        <w:tabs>
          <w:tab w:val="left" w:pos="1309"/>
        </w:tabs>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 xml:space="preserve">Стороны в рамках настоящего Договора действуют на основании своих уставов, настоящего договора и договоров, заключаемых между третьими лицами, привлеченными для реализации проектов и мероприятий, осуществляемых в рамках совместной деятельности, вытекающей из настоящего Договора. </w:t>
      </w:r>
    </w:p>
    <w:p w14:paraId="3C904A37" w14:textId="77777777" w:rsidR="000B3DA1" w:rsidRPr="00D36C27" w:rsidRDefault="000B3DA1" w:rsidP="00A64F45">
      <w:pPr>
        <w:pStyle w:val="a3"/>
        <w:shd w:val="clear" w:color="auto" w:fill="FFFFFF" w:themeFill="background1"/>
        <w:autoSpaceDE w:val="0"/>
        <w:autoSpaceDN w:val="0"/>
        <w:adjustRightInd w:val="0"/>
        <w:ind w:left="0"/>
        <w:jc w:val="both"/>
        <w:rPr>
          <w:sz w:val="28"/>
          <w:szCs w:val="28"/>
        </w:rPr>
      </w:pPr>
    </w:p>
    <w:p w14:paraId="067C061D" w14:textId="77777777" w:rsidR="000B3DA1" w:rsidRPr="00F31C29" w:rsidRDefault="000B3DA1" w:rsidP="005F6805">
      <w:pPr>
        <w:pStyle w:val="a5"/>
        <w:numPr>
          <w:ilvl w:val="0"/>
          <w:numId w:val="1"/>
        </w:numPr>
        <w:spacing w:before="0" w:after="0" w:line="240" w:lineRule="auto"/>
        <w:jc w:val="center"/>
        <w:rPr>
          <w:b/>
          <w:bCs/>
          <w:sz w:val="28"/>
          <w:szCs w:val="28"/>
        </w:rPr>
      </w:pPr>
      <w:r w:rsidRPr="00A13F74">
        <w:rPr>
          <w:sz w:val="28"/>
          <w:szCs w:val="28"/>
        </w:rPr>
        <w:t>ПРАВА СТОРОН</w:t>
      </w:r>
    </w:p>
    <w:p w14:paraId="5F0329C0" w14:textId="77777777" w:rsidR="000B3DA1" w:rsidRPr="00F31C29" w:rsidRDefault="000B3DA1" w:rsidP="00A64F45">
      <w:pPr>
        <w:shd w:val="clear" w:color="auto" w:fill="FFFFFF" w:themeFill="background1"/>
        <w:jc w:val="both"/>
        <w:rPr>
          <w:sz w:val="28"/>
          <w:szCs w:val="28"/>
        </w:rPr>
      </w:pPr>
    </w:p>
    <w:p w14:paraId="739AE8D9" w14:textId="77777777" w:rsidR="000E2243" w:rsidRPr="000E2243" w:rsidRDefault="000E2243" w:rsidP="000E2243">
      <w:pPr>
        <w:pStyle w:val="a3"/>
        <w:widowControl w:val="0"/>
        <w:numPr>
          <w:ilvl w:val="0"/>
          <w:numId w:val="2"/>
        </w:numPr>
        <w:shd w:val="clear" w:color="auto" w:fill="FFFFFF" w:themeFill="background1"/>
        <w:tabs>
          <w:tab w:val="left" w:pos="1273"/>
        </w:tabs>
        <w:contextualSpacing w:val="0"/>
        <w:jc w:val="both"/>
        <w:rPr>
          <w:vanish/>
          <w:sz w:val="28"/>
          <w:szCs w:val="28"/>
        </w:rPr>
      </w:pPr>
    </w:p>
    <w:p w14:paraId="75774D03" w14:textId="77777777" w:rsidR="000E2243" w:rsidRPr="000E2243" w:rsidRDefault="000E2243" w:rsidP="000E2243">
      <w:pPr>
        <w:pStyle w:val="a3"/>
        <w:widowControl w:val="0"/>
        <w:numPr>
          <w:ilvl w:val="0"/>
          <w:numId w:val="2"/>
        </w:numPr>
        <w:shd w:val="clear" w:color="auto" w:fill="FFFFFF" w:themeFill="background1"/>
        <w:tabs>
          <w:tab w:val="left" w:pos="1273"/>
        </w:tabs>
        <w:contextualSpacing w:val="0"/>
        <w:jc w:val="both"/>
        <w:rPr>
          <w:vanish/>
          <w:sz w:val="28"/>
          <w:szCs w:val="28"/>
        </w:rPr>
      </w:pPr>
    </w:p>
    <w:p w14:paraId="176592D4" w14:textId="18E3C7DE" w:rsidR="000B3DA1" w:rsidRPr="00F31C29" w:rsidRDefault="000B3DA1" w:rsidP="000E2243">
      <w:pPr>
        <w:widowControl w:val="0"/>
        <w:numPr>
          <w:ilvl w:val="1"/>
          <w:numId w:val="2"/>
        </w:numPr>
        <w:shd w:val="clear" w:color="auto" w:fill="FFFFFF" w:themeFill="background1"/>
        <w:tabs>
          <w:tab w:val="left" w:pos="1273"/>
        </w:tabs>
        <w:ind w:left="0" w:firstLine="709"/>
        <w:jc w:val="both"/>
        <w:rPr>
          <w:sz w:val="28"/>
          <w:szCs w:val="28"/>
        </w:rPr>
      </w:pPr>
      <w:r w:rsidRPr="00F31C29">
        <w:rPr>
          <w:sz w:val="28"/>
          <w:szCs w:val="28"/>
        </w:rPr>
        <w:t>Инициатор импортозамещающего проекта вправе:</w:t>
      </w:r>
    </w:p>
    <w:p w14:paraId="2EBE8DF5" w14:textId="5978CCE5" w:rsidR="000B3DA1" w:rsidRPr="000E2243" w:rsidRDefault="000B3DA1" w:rsidP="000E2243">
      <w:pPr>
        <w:pStyle w:val="a3"/>
        <w:widowControl w:val="0"/>
        <w:numPr>
          <w:ilvl w:val="2"/>
          <w:numId w:val="2"/>
        </w:numPr>
        <w:shd w:val="clear" w:color="auto" w:fill="FFFFFF" w:themeFill="background1"/>
        <w:tabs>
          <w:tab w:val="left" w:pos="1560"/>
        </w:tabs>
        <w:ind w:left="0" w:firstLine="709"/>
        <w:jc w:val="both"/>
        <w:rPr>
          <w:b/>
          <w:bCs/>
          <w:sz w:val="28"/>
          <w:szCs w:val="28"/>
        </w:rPr>
      </w:pPr>
      <w:r w:rsidRPr="000E2243">
        <w:rPr>
          <w:sz w:val="28"/>
          <w:szCs w:val="28"/>
          <w:lang w:eastAsia="en-US"/>
        </w:rPr>
        <w:t>Получать на безвозмездной основе от Участника проекта информационную, консультационную и другие виды поддержки, включая помощь в рамках международного сотрудничества по основным направлениям деятельности Промышленного кластера.</w:t>
      </w:r>
    </w:p>
    <w:p w14:paraId="5F58B9A8" w14:textId="05937C54" w:rsidR="000B3DA1" w:rsidRPr="000E2243" w:rsidRDefault="000B3DA1" w:rsidP="000E2243">
      <w:pPr>
        <w:pStyle w:val="a3"/>
        <w:numPr>
          <w:ilvl w:val="2"/>
          <w:numId w:val="2"/>
        </w:numPr>
        <w:shd w:val="clear" w:color="auto" w:fill="FFFFFF" w:themeFill="background1"/>
        <w:tabs>
          <w:tab w:val="left" w:pos="993"/>
          <w:tab w:val="left" w:pos="1560"/>
        </w:tabs>
        <w:ind w:left="0" w:firstLine="709"/>
        <w:jc w:val="both"/>
        <w:rPr>
          <w:sz w:val="28"/>
          <w:szCs w:val="28"/>
          <w:lang w:eastAsia="en-US"/>
        </w:rPr>
      </w:pPr>
      <w:r w:rsidRPr="000E2243">
        <w:rPr>
          <w:sz w:val="28"/>
          <w:szCs w:val="28"/>
          <w:lang w:eastAsia="en-US"/>
        </w:rPr>
        <w:lastRenderedPageBreak/>
        <w:t xml:space="preserve">Принимать участие в проектах и мероприятиях, проводимых Участником проекта и направленных на достижение основных целей Промышленного кластера, давать свои предложения по перечню таких проектов и мероприятий. </w:t>
      </w:r>
    </w:p>
    <w:p w14:paraId="69D75113" w14:textId="5BB876ED" w:rsidR="000B3DA1" w:rsidRPr="000E2243" w:rsidRDefault="000B3DA1" w:rsidP="000E2243">
      <w:pPr>
        <w:pStyle w:val="a3"/>
        <w:widowControl w:val="0"/>
        <w:numPr>
          <w:ilvl w:val="1"/>
          <w:numId w:val="2"/>
        </w:numPr>
        <w:shd w:val="clear" w:color="auto" w:fill="FFFFFF" w:themeFill="background1"/>
        <w:tabs>
          <w:tab w:val="left" w:pos="1273"/>
        </w:tabs>
        <w:ind w:left="0" w:firstLine="709"/>
        <w:jc w:val="both"/>
        <w:rPr>
          <w:sz w:val="28"/>
          <w:szCs w:val="28"/>
        </w:rPr>
      </w:pPr>
      <w:r w:rsidRPr="000E2243">
        <w:rPr>
          <w:sz w:val="28"/>
          <w:szCs w:val="28"/>
        </w:rPr>
        <w:t>Участник проекта вправе:</w:t>
      </w:r>
    </w:p>
    <w:p w14:paraId="044E2717" w14:textId="53159024" w:rsidR="000B3DA1" w:rsidRPr="000E2243" w:rsidRDefault="000B3DA1" w:rsidP="000E2243">
      <w:pPr>
        <w:pStyle w:val="a3"/>
        <w:widowControl w:val="0"/>
        <w:numPr>
          <w:ilvl w:val="2"/>
          <w:numId w:val="2"/>
        </w:numPr>
        <w:shd w:val="clear" w:color="auto" w:fill="FFFFFF" w:themeFill="background1"/>
        <w:tabs>
          <w:tab w:val="left" w:pos="1273"/>
          <w:tab w:val="left" w:pos="1560"/>
        </w:tabs>
        <w:ind w:left="0" w:firstLine="709"/>
        <w:jc w:val="both"/>
        <w:rPr>
          <w:sz w:val="28"/>
          <w:szCs w:val="28"/>
        </w:rPr>
      </w:pPr>
      <w:r w:rsidRPr="000E2243">
        <w:rPr>
          <w:sz w:val="28"/>
          <w:szCs w:val="28"/>
        </w:rPr>
        <w:t>Получать на безвозмездной основе от Инициатора проекта информационную, консультационную и другие виды поддержки, включая помощь в рамках международного сотрудничества по основным направлениям деятельности Промышленного кластера.</w:t>
      </w:r>
    </w:p>
    <w:p w14:paraId="453E4105" w14:textId="1A785BF7" w:rsidR="000B3DA1" w:rsidRPr="000E2243" w:rsidRDefault="000B3DA1" w:rsidP="000E2243">
      <w:pPr>
        <w:pStyle w:val="a3"/>
        <w:widowControl w:val="0"/>
        <w:numPr>
          <w:ilvl w:val="2"/>
          <w:numId w:val="2"/>
        </w:numPr>
        <w:shd w:val="clear" w:color="auto" w:fill="FFFFFF" w:themeFill="background1"/>
        <w:tabs>
          <w:tab w:val="left" w:pos="1273"/>
          <w:tab w:val="left" w:pos="1560"/>
        </w:tabs>
        <w:ind w:left="0" w:firstLine="709"/>
        <w:jc w:val="both"/>
        <w:rPr>
          <w:sz w:val="28"/>
          <w:szCs w:val="28"/>
        </w:rPr>
      </w:pPr>
      <w:r w:rsidRPr="000E2243">
        <w:rPr>
          <w:sz w:val="28"/>
          <w:szCs w:val="28"/>
        </w:rPr>
        <w:t xml:space="preserve">Принимать участие в проектах и мероприятиях, проводимых Инициатором проекта и направленных на достижение основных целей Промышленного кластера, давать свои предложения по перечню таких проектов и мероприятий. </w:t>
      </w:r>
    </w:p>
    <w:p w14:paraId="4950FE2F" w14:textId="77777777" w:rsidR="000B3DA1" w:rsidRPr="00F31C29" w:rsidRDefault="000B3DA1" w:rsidP="00A64F45">
      <w:pPr>
        <w:widowControl w:val="0"/>
        <w:shd w:val="clear" w:color="auto" w:fill="FFFFFF" w:themeFill="background1"/>
        <w:tabs>
          <w:tab w:val="left" w:pos="1273"/>
        </w:tabs>
        <w:jc w:val="both"/>
        <w:rPr>
          <w:b/>
          <w:bCs/>
          <w:sz w:val="28"/>
          <w:szCs w:val="28"/>
        </w:rPr>
      </w:pPr>
    </w:p>
    <w:p w14:paraId="43341CFA" w14:textId="77777777" w:rsidR="000B3DA1" w:rsidRPr="00A13F74" w:rsidRDefault="000B3DA1" w:rsidP="00557C75">
      <w:pPr>
        <w:pStyle w:val="a5"/>
        <w:numPr>
          <w:ilvl w:val="0"/>
          <w:numId w:val="1"/>
        </w:numPr>
        <w:spacing w:before="0" w:after="0" w:line="240" w:lineRule="auto"/>
        <w:jc w:val="center"/>
        <w:rPr>
          <w:sz w:val="28"/>
          <w:szCs w:val="28"/>
        </w:rPr>
      </w:pPr>
      <w:r w:rsidRPr="00A13F74">
        <w:rPr>
          <w:sz w:val="28"/>
          <w:szCs w:val="28"/>
        </w:rPr>
        <w:t>ОБЯЗАННОСТИ СТОРОН</w:t>
      </w:r>
    </w:p>
    <w:p w14:paraId="41488B1F" w14:textId="77777777" w:rsidR="000B3DA1" w:rsidRPr="00F31C29" w:rsidRDefault="000B3DA1" w:rsidP="00A64F45">
      <w:pPr>
        <w:shd w:val="clear" w:color="auto" w:fill="FFFFFF" w:themeFill="background1"/>
        <w:tabs>
          <w:tab w:val="left" w:pos="1273"/>
        </w:tabs>
        <w:jc w:val="both"/>
        <w:rPr>
          <w:b/>
          <w:sz w:val="28"/>
          <w:szCs w:val="28"/>
        </w:rPr>
      </w:pPr>
    </w:p>
    <w:p w14:paraId="170DF81C" w14:textId="58E06DF5" w:rsidR="000B3DA1" w:rsidRPr="00F31C29" w:rsidRDefault="000B3DA1" w:rsidP="00A64F45">
      <w:pPr>
        <w:widowControl w:val="0"/>
        <w:numPr>
          <w:ilvl w:val="1"/>
          <w:numId w:val="1"/>
        </w:numPr>
        <w:shd w:val="clear" w:color="auto" w:fill="FFFFFF" w:themeFill="background1"/>
        <w:tabs>
          <w:tab w:val="left" w:pos="1273"/>
        </w:tabs>
        <w:ind w:left="0" w:firstLine="709"/>
        <w:jc w:val="both"/>
        <w:rPr>
          <w:b/>
          <w:sz w:val="28"/>
          <w:szCs w:val="28"/>
        </w:rPr>
      </w:pPr>
      <w:r w:rsidRPr="00F31C29">
        <w:rPr>
          <w:sz w:val="28"/>
          <w:szCs w:val="28"/>
        </w:rPr>
        <w:t xml:space="preserve">Инициатор импортозамещающего проекта обязуется </w:t>
      </w:r>
      <w:r w:rsidR="00754759">
        <w:rPr>
          <w:sz w:val="28"/>
          <w:szCs w:val="28"/>
        </w:rPr>
        <w:t xml:space="preserve">произвести импортозамещающую промышленную продукцию промышленного кластера, вести раздельный учет доходов и расходов, связанных с реализацией проекта по </w:t>
      </w:r>
      <w:r w:rsidR="00EA777F">
        <w:rPr>
          <w:sz w:val="28"/>
          <w:szCs w:val="28"/>
        </w:rPr>
        <w:t>производству импортозамещающей</w:t>
      </w:r>
      <w:r w:rsidR="00754759" w:rsidRPr="00754759">
        <w:rPr>
          <w:sz w:val="28"/>
          <w:szCs w:val="28"/>
        </w:rPr>
        <w:t xml:space="preserve"> промышленн</w:t>
      </w:r>
      <w:r w:rsidR="00754759">
        <w:rPr>
          <w:sz w:val="28"/>
          <w:szCs w:val="28"/>
        </w:rPr>
        <w:t>ой</w:t>
      </w:r>
      <w:r w:rsidR="00754759" w:rsidRPr="00754759">
        <w:rPr>
          <w:sz w:val="28"/>
          <w:szCs w:val="28"/>
        </w:rPr>
        <w:t xml:space="preserve"> продукци</w:t>
      </w:r>
      <w:r w:rsidR="00BA091D">
        <w:rPr>
          <w:sz w:val="28"/>
          <w:szCs w:val="28"/>
        </w:rPr>
        <w:t>и</w:t>
      </w:r>
      <w:r w:rsidR="00754759" w:rsidRPr="00754759">
        <w:rPr>
          <w:sz w:val="28"/>
          <w:szCs w:val="28"/>
        </w:rPr>
        <w:t xml:space="preserve"> промышленного кластера</w:t>
      </w:r>
      <w:r w:rsidR="00754759">
        <w:rPr>
          <w:sz w:val="28"/>
          <w:szCs w:val="28"/>
        </w:rPr>
        <w:t xml:space="preserve"> и</w:t>
      </w:r>
      <w:r w:rsidR="00754759" w:rsidRPr="00754759">
        <w:rPr>
          <w:sz w:val="28"/>
          <w:szCs w:val="28"/>
        </w:rPr>
        <w:t xml:space="preserve"> </w:t>
      </w:r>
      <w:r w:rsidRPr="00F31C29">
        <w:rPr>
          <w:sz w:val="28"/>
          <w:szCs w:val="28"/>
        </w:rPr>
        <w:t xml:space="preserve">осуществить следующие затраты на реализацию проекта по производству импортозамещающей продукции промышленного кластера с указанием объема затрат и сроков их </w:t>
      </w:r>
      <w:r w:rsidRPr="00C71405">
        <w:rPr>
          <w:sz w:val="28"/>
          <w:szCs w:val="28"/>
        </w:rPr>
        <w:t>осуществления</w:t>
      </w:r>
      <w:r w:rsidR="00EA777F">
        <w:rPr>
          <w:sz w:val="28"/>
          <w:szCs w:val="28"/>
        </w:rPr>
        <w:t xml:space="preserve"> в соответствии с Паспортом проекта</w:t>
      </w:r>
      <w:r w:rsidRPr="00F31C29">
        <w:rPr>
          <w:sz w:val="28"/>
          <w:szCs w:val="28"/>
        </w:rPr>
        <w:t>:</w:t>
      </w:r>
    </w:p>
    <w:p w14:paraId="0DF40777"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а) затраты на приобретение, доставка, монтаж, проведение пусконаладочных работ в отношении машин и оборудования, участвующих в проведении научно-исследовательских работ и (или) технологическом процессе производства импортозамещающей промышленной продукции промышленного кластера;</w:t>
      </w:r>
    </w:p>
    <w:p w14:paraId="65CF2A08"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б) затраты на приобретение программного обеспечения и программно-аппаратных комплексов, а также лицензий (неисключительных прав) на право пользования программным обеспечением;</w:t>
      </w:r>
    </w:p>
    <w:p w14:paraId="578C71E3"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в) затраты на приобретение технологической оснастки для оборудования;</w:t>
      </w:r>
    </w:p>
    <w:p w14:paraId="41F9EA68"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г) затраты на выполнение мероприятий по разработке конструкторской и (или) технологической документации, необходимой для производства импортозамещающей промышленной продукции промышленного кластера;</w:t>
      </w:r>
    </w:p>
    <w:p w14:paraId="2BA26290"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д) затраты на изготовление и (или) проведение испытаний макетов, стендов, прототипов, экспериментальных образцов и опытных партий импортозамещающей промышленной продукции промышленного кластера;</w:t>
      </w:r>
    </w:p>
    <w:p w14:paraId="0FABEC6E" w14:textId="77777777" w:rsidR="000B3DA1" w:rsidRPr="00F31C29" w:rsidRDefault="000B3DA1" w:rsidP="00A64F45">
      <w:pPr>
        <w:widowControl w:val="0"/>
        <w:shd w:val="clear" w:color="auto" w:fill="FFFFFF" w:themeFill="background1"/>
        <w:tabs>
          <w:tab w:val="left" w:pos="1273"/>
        </w:tabs>
        <w:jc w:val="both"/>
        <w:rPr>
          <w:sz w:val="28"/>
          <w:szCs w:val="28"/>
        </w:rPr>
      </w:pPr>
      <w:r w:rsidRPr="00F31C29">
        <w:rPr>
          <w:sz w:val="28"/>
          <w:szCs w:val="28"/>
        </w:rPr>
        <w:tab/>
        <w:t>е) затраты на проведение научно-исследовательских работ;</w:t>
      </w:r>
    </w:p>
    <w:p w14:paraId="1C3FB2F4" w14:textId="5069B881" w:rsidR="000B3DA1" w:rsidRPr="00E5693D" w:rsidRDefault="000B3DA1" w:rsidP="00A64F45">
      <w:pPr>
        <w:widowControl w:val="0"/>
        <w:shd w:val="clear" w:color="auto" w:fill="FFFFFF" w:themeFill="background1"/>
        <w:tabs>
          <w:tab w:val="left" w:pos="1273"/>
        </w:tabs>
        <w:jc w:val="both"/>
        <w:rPr>
          <w:sz w:val="28"/>
          <w:szCs w:val="28"/>
        </w:rPr>
      </w:pPr>
      <w:r w:rsidRPr="00F31C29">
        <w:rPr>
          <w:sz w:val="28"/>
          <w:szCs w:val="28"/>
        </w:rPr>
        <w:tab/>
        <w:t xml:space="preserve">ж) затраты капитального характера на строительство и (или) реконструкцию производственных зданий, строений и сооружений, необходимых для организации производства импортозамещающей </w:t>
      </w:r>
      <w:r w:rsidRPr="00F31C29">
        <w:rPr>
          <w:sz w:val="28"/>
          <w:szCs w:val="28"/>
        </w:rPr>
        <w:lastRenderedPageBreak/>
        <w:t>промышленной продукции промышленного кластера.</w:t>
      </w:r>
    </w:p>
    <w:p w14:paraId="52C0F156" w14:textId="23EC6D41" w:rsidR="000B3DA1" w:rsidRPr="00F31C29" w:rsidRDefault="000B3DA1" w:rsidP="00E5693D">
      <w:pPr>
        <w:pStyle w:val="11"/>
        <w:numPr>
          <w:ilvl w:val="1"/>
          <w:numId w:val="1"/>
        </w:numPr>
        <w:shd w:val="clear" w:color="auto" w:fill="FFFFFF" w:themeFill="background1"/>
        <w:tabs>
          <w:tab w:val="left" w:pos="567"/>
          <w:tab w:val="left" w:pos="710"/>
          <w:tab w:val="left" w:pos="993"/>
        </w:tabs>
        <w:spacing w:line="240" w:lineRule="auto"/>
        <w:ind w:left="0" w:firstLine="709"/>
        <w:rPr>
          <w:rFonts w:ascii="Times New Roman" w:hAnsi="Times New Roman"/>
          <w:sz w:val="28"/>
          <w:szCs w:val="28"/>
        </w:rPr>
      </w:pPr>
      <w:r w:rsidRPr="00F31C29">
        <w:rPr>
          <w:rFonts w:ascii="Times New Roman" w:hAnsi="Times New Roman"/>
          <w:sz w:val="28"/>
          <w:szCs w:val="28"/>
        </w:rPr>
        <w:t xml:space="preserve">Участник проекта </w:t>
      </w:r>
      <w:r w:rsidRPr="00C20E74">
        <w:rPr>
          <w:rFonts w:ascii="Times New Roman" w:hAnsi="Times New Roman"/>
          <w:sz w:val="28"/>
          <w:szCs w:val="28"/>
        </w:rPr>
        <w:t xml:space="preserve">обязуется приобрести импортозамещающую промышленную продукцию промышленного кластера </w:t>
      </w:r>
      <w:r w:rsidRPr="00C20E74">
        <w:rPr>
          <w:rFonts w:ascii="Times New Roman" w:hAnsi="Times New Roman"/>
          <w:b/>
          <w:bCs/>
          <w:i/>
          <w:iCs/>
          <w:sz w:val="28"/>
          <w:szCs w:val="28"/>
        </w:rPr>
        <w:t>и (или)</w:t>
      </w:r>
      <w:r w:rsidRPr="00C20E74">
        <w:rPr>
          <w:rFonts w:ascii="Times New Roman" w:hAnsi="Times New Roman"/>
          <w:sz w:val="28"/>
          <w:szCs w:val="28"/>
        </w:rPr>
        <w:t xml:space="preserve"> поставить промышленную продукцию промышленного кластера,</w:t>
      </w:r>
      <w:r w:rsidRPr="00F31C29">
        <w:rPr>
          <w:rFonts w:ascii="Times New Roman" w:hAnsi="Times New Roman"/>
          <w:sz w:val="28"/>
          <w:szCs w:val="28"/>
        </w:rPr>
        <w:t xml:space="preserve"> необходимую для производства импортозамещающей промышленной продукции промышленного кластера с указанием объемов и сроков приобретения (поставки)</w:t>
      </w:r>
      <w:r>
        <w:rPr>
          <w:rFonts w:ascii="Times New Roman" w:hAnsi="Times New Roman"/>
          <w:sz w:val="28"/>
          <w:szCs w:val="28"/>
        </w:rPr>
        <w:t xml:space="preserve"> </w:t>
      </w:r>
      <w:r w:rsidRPr="00C71405">
        <w:rPr>
          <w:rFonts w:ascii="Times New Roman" w:hAnsi="Times New Roman"/>
          <w:sz w:val="28"/>
          <w:szCs w:val="28"/>
        </w:rPr>
        <w:t xml:space="preserve">в соответствии с Приложением </w:t>
      </w:r>
      <w:r w:rsidR="00EA777F">
        <w:rPr>
          <w:rFonts w:ascii="Times New Roman" w:hAnsi="Times New Roman"/>
          <w:sz w:val="28"/>
          <w:szCs w:val="28"/>
        </w:rPr>
        <w:t>1</w:t>
      </w:r>
      <w:r w:rsidRPr="00C71405">
        <w:rPr>
          <w:rFonts w:ascii="Times New Roman" w:hAnsi="Times New Roman"/>
          <w:sz w:val="28"/>
          <w:szCs w:val="28"/>
        </w:rPr>
        <w:t xml:space="preserve"> к договору</w:t>
      </w:r>
      <w:r>
        <w:rPr>
          <w:rFonts w:ascii="Times New Roman" w:hAnsi="Times New Roman"/>
          <w:sz w:val="28"/>
          <w:szCs w:val="28"/>
        </w:rPr>
        <w:t>.</w:t>
      </w:r>
    </w:p>
    <w:p w14:paraId="4EF76102" w14:textId="77777777" w:rsidR="000B3DA1" w:rsidRPr="00F31C29" w:rsidRDefault="000B3DA1" w:rsidP="00A64F45">
      <w:pPr>
        <w:pStyle w:val="21"/>
        <w:shd w:val="clear" w:color="auto" w:fill="FFFFFF" w:themeFill="background1"/>
        <w:tabs>
          <w:tab w:val="left" w:pos="1478"/>
        </w:tabs>
        <w:spacing w:line="240" w:lineRule="auto"/>
        <w:rPr>
          <w:rFonts w:ascii="Times New Roman" w:hAnsi="Times New Roman" w:cs="Times New Roman"/>
          <w:sz w:val="28"/>
          <w:szCs w:val="28"/>
        </w:rPr>
      </w:pPr>
    </w:p>
    <w:p w14:paraId="035171BB" w14:textId="0B7A47E4" w:rsidR="000B3DA1" w:rsidRPr="007B129B" w:rsidRDefault="000B3DA1" w:rsidP="0086453C">
      <w:pPr>
        <w:pStyle w:val="a5"/>
        <w:numPr>
          <w:ilvl w:val="0"/>
          <w:numId w:val="1"/>
        </w:numPr>
        <w:tabs>
          <w:tab w:val="left" w:pos="1134"/>
        </w:tabs>
        <w:spacing w:before="0" w:after="0" w:line="240" w:lineRule="auto"/>
        <w:ind w:left="0" w:firstLine="709"/>
        <w:jc w:val="center"/>
        <w:rPr>
          <w:sz w:val="28"/>
          <w:szCs w:val="28"/>
        </w:rPr>
      </w:pPr>
      <w:r w:rsidRPr="00A13F74">
        <w:rPr>
          <w:sz w:val="28"/>
          <w:szCs w:val="28"/>
        </w:rPr>
        <w:t>ПОРЯДОК РЕАЛИЗАЦИИ ИМПОРТОЗАМЕЩАЮЩЕГО</w:t>
      </w:r>
      <w:bookmarkStart w:id="5" w:name="bookmark11"/>
      <w:r w:rsidRPr="00A13F74">
        <w:rPr>
          <w:sz w:val="28"/>
          <w:szCs w:val="28"/>
        </w:rPr>
        <w:t xml:space="preserve"> ПРОЕКТА</w:t>
      </w:r>
      <w:bookmarkEnd w:id="5"/>
    </w:p>
    <w:p w14:paraId="589B03D3" w14:textId="77777777" w:rsidR="007B129B" w:rsidRPr="00A13F74" w:rsidRDefault="007B129B" w:rsidP="007B129B">
      <w:pPr>
        <w:pStyle w:val="a5"/>
        <w:spacing w:before="0" w:after="0" w:line="240" w:lineRule="auto"/>
        <w:ind w:left="360"/>
        <w:jc w:val="center"/>
        <w:rPr>
          <w:sz w:val="28"/>
          <w:szCs w:val="28"/>
        </w:rPr>
      </w:pPr>
    </w:p>
    <w:p w14:paraId="6684CAE7" w14:textId="77777777" w:rsidR="000B3DA1" w:rsidRPr="0086453C" w:rsidRDefault="000B3DA1" w:rsidP="0086453C">
      <w:pPr>
        <w:pStyle w:val="a3"/>
        <w:widowControl w:val="0"/>
        <w:numPr>
          <w:ilvl w:val="0"/>
          <w:numId w:val="1"/>
        </w:numPr>
        <w:shd w:val="clear" w:color="auto" w:fill="FFFFFF" w:themeFill="background1"/>
        <w:jc w:val="both"/>
        <w:rPr>
          <w:rFonts w:eastAsia="Calibri"/>
          <w:vanish/>
          <w:sz w:val="28"/>
          <w:szCs w:val="28"/>
        </w:rPr>
      </w:pPr>
    </w:p>
    <w:p w14:paraId="6FCEE648" w14:textId="77777777" w:rsidR="0086453C" w:rsidRPr="0086453C" w:rsidRDefault="0086453C" w:rsidP="0086453C">
      <w:pPr>
        <w:pStyle w:val="a3"/>
        <w:widowControl w:val="0"/>
        <w:numPr>
          <w:ilvl w:val="0"/>
          <w:numId w:val="3"/>
        </w:numPr>
        <w:shd w:val="clear" w:color="auto" w:fill="FFFFFF" w:themeFill="background1"/>
        <w:contextualSpacing w:val="0"/>
        <w:jc w:val="both"/>
        <w:rPr>
          <w:rFonts w:eastAsiaTheme="minorHAnsi"/>
          <w:vanish/>
          <w:sz w:val="28"/>
          <w:szCs w:val="28"/>
          <w:lang w:eastAsia="en-US"/>
        </w:rPr>
      </w:pPr>
    </w:p>
    <w:p w14:paraId="1E9C8BEE" w14:textId="77777777" w:rsidR="0086453C" w:rsidRPr="0086453C" w:rsidRDefault="0086453C" w:rsidP="0086453C">
      <w:pPr>
        <w:pStyle w:val="a3"/>
        <w:widowControl w:val="0"/>
        <w:numPr>
          <w:ilvl w:val="0"/>
          <w:numId w:val="3"/>
        </w:numPr>
        <w:shd w:val="clear" w:color="auto" w:fill="FFFFFF" w:themeFill="background1"/>
        <w:contextualSpacing w:val="0"/>
        <w:jc w:val="both"/>
        <w:rPr>
          <w:rFonts w:eastAsiaTheme="minorHAnsi"/>
          <w:vanish/>
          <w:sz w:val="28"/>
          <w:szCs w:val="28"/>
          <w:lang w:eastAsia="en-US"/>
        </w:rPr>
      </w:pPr>
    </w:p>
    <w:p w14:paraId="7AFEAA83" w14:textId="77777777" w:rsidR="0086453C" w:rsidRPr="0086453C" w:rsidRDefault="0086453C" w:rsidP="0086453C">
      <w:pPr>
        <w:pStyle w:val="a3"/>
        <w:widowControl w:val="0"/>
        <w:numPr>
          <w:ilvl w:val="0"/>
          <w:numId w:val="3"/>
        </w:numPr>
        <w:shd w:val="clear" w:color="auto" w:fill="FFFFFF" w:themeFill="background1"/>
        <w:contextualSpacing w:val="0"/>
        <w:jc w:val="both"/>
        <w:rPr>
          <w:rFonts w:eastAsiaTheme="minorHAnsi"/>
          <w:vanish/>
          <w:sz w:val="28"/>
          <w:szCs w:val="28"/>
          <w:lang w:eastAsia="en-US"/>
        </w:rPr>
      </w:pPr>
    </w:p>
    <w:p w14:paraId="35EBDC53" w14:textId="77777777" w:rsidR="0086453C" w:rsidRPr="0086453C" w:rsidRDefault="0086453C" w:rsidP="0086453C">
      <w:pPr>
        <w:pStyle w:val="a3"/>
        <w:widowControl w:val="0"/>
        <w:numPr>
          <w:ilvl w:val="0"/>
          <w:numId w:val="3"/>
        </w:numPr>
        <w:shd w:val="clear" w:color="auto" w:fill="FFFFFF" w:themeFill="background1"/>
        <w:contextualSpacing w:val="0"/>
        <w:jc w:val="both"/>
        <w:rPr>
          <w:rFonts w:eastAsiaTheme="minorHAnsi"/>
          <w:vanish/>
          <w:sz w:val="28"/>
          <w:szCs w:val="28"/>
          <w:lang w:eastAsia="en-US"/>
        </w:rPr>
      </w:pPr>
    </w:p>
    <w:p w14:paraId="0F68F410" w14:textId="1396A218" w:rsidR="000B3DA1" w:rsidRPr="00F31C29" w:rsidRDefault="000B3DA1" w:rsidP="0086453C">
      <w:pPr>
        <w:pStyle w:val="21"/>
        <w:numPr>
          <w:ilvl w:val="1"/>
          <w:numId w:val="3"/>
        </w:numPr>
        <w:shd w:val="clear" w:color="auto" w:fill="FFFFFF" w:themeFill="background1"/>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 xml:space="preserve">Инициатор проекта в ходе реализации проекта будет осуществлять затраты на реализацию проекта по производству импортозамещающей продукции промышленного </w:t>
      </w:r>
      <w:r w:rsidR="009E52DA" w:rsidRPr="00F31C29">
        <w:rPr>
          <w:rFonts w:ascii="Times New Roman" w:hAnsi="Times New Roman" w:cs="Times New Roman"/>
          <w:sz w:val="28"/>
          <w:szCs w:val="28"/>
        </w:rPr>
        <w:t>кластера</w:t>
      </w:r>
      <w:r w:rsidRPr="00F31C29">
        <w:rPr>
          <w:rFonts w:ascii="Times New Roman" w:hAnsi="Times New Roman" w:cs="Times New Roman"/>
          <w:sz w:val="28"/>
          <w:szCs w:val="28"/>
        </w:rPr>
        <w:t>.</w:t>
      </w:r>
    </w:p>
    <w:p w14:paraId="4867C2C2" w14:textId="77777777" w:rsidR="000B3DA1" w:rsidRPr="00F31C29" w:rsidRDefault="000B3DA1" w:rsidP="0086453C">
      <w:pPr>
        <w:pStyle w:val="21"/>
        <w:numPr>
          <w:ilvl w:val="1"/>
          <w:numId w:val="3"/>
        </w:numPr>
        <w:spacing w:line="240" w:lineRule="auto"/>
        <w:ind w:left="0" w:firstLine="709"/>
        <w:rPr>
          <w:rFonts w:ascii="Times New Roman" w:hAnsi="Times New Roman" w:cs="Times New Roman"/>
          <w:sz w:val="28"/>
          <w:szCs w:val="28"/>
        </w:rPr>
      </w:pPr>
      <w:r w:rsidRPr="00F31C29">
        <w:rPr>
          <w:rFonts w:ascii="Times New Roman" w:hAnsi="Times New Roman" w:cs="Times New Roman"/>
          <w:sz w:val="28"/>
          <w:szCs w:val="28"/>
        </w:rPr>
        <w:t xml:space="preserve">Участник проекта </w:t>
      </w:r>
      <w:r w:rsidRPr="00C20E74">
        <w:rPr>
          <w:rFonts w:ascii="Times New Roman" w:hAnsi="Times New Roman" w:cs="Times New Roman"/>
          <w:sz w:val="28"/>
          <w:szCs w:val="28"/>
        </w:rPr>
        <w:t xml:space="preserve">будет приобретать импортозамещающую промышленную продукцию промышленного кластера </w:t>
      </w:r>
      <w:r w:rsidRPr="00C20E74">
        <w:rPr>
          <w:rFonts w:ascii="Times New Roman" w:hAnsi="Times New Roman" w:cs="Times New Roman"/>
          <w:b/>
          <w:bCs/>
          <w:i/>
          <w:iCs/>
          <w:sz w:val="28"/>
          <w:szCs w:val="28"/>
        </w:rPr>
        <w:t>и (или)</w:t>
      </w:r>
      <w:r w:rsidRPr="00C20E74">
        <w:rPr>
          <w:rFonts w:ascii="Times New Roman" w:hAnsi="Times New Roman" w:cs="Times New Roman"/>
          <w:sz w:val="28"/>
          <w:szCs w:val="28"/>
        </w:rPr>
        <w:t xml:space="preserve"> поставлять промышленную продукцию промышленного кластера, необходимую для производства импортозамещающей промышленной</w:t>
      </w:r>
      <w:r w:rsidRPr="00F31C29">
        <w:rPr>
          <w:rFonts w:ascii="Times New Roman" w:hAnsi="Times New Roman" w:cs="Times New Roman"/>
          <w:sz w:val="28"/>
          <w:szCs w:val="28"/>
        </w:rPr>
        <w:t xml:space="preserve"> продукции промышленного кластера.</w:t>
      </w:r>
    </w:p>
    <w:p w14:paraId="4FA7681D" w14:textId="77777777" w:rsidR="000B3DA1" w:rsidRPr="00F31C29" w:rsidRDefault="000B3DA1" w:rsidP="00A64F45">
      <w:pPr>
        <w:pStyle w:val="21"/>
        <w:spacing w:line="240" w:lineRule="auto"/>
        <w:ind w:left="709"/>
        <w:rPr>
          <w:rFonts w:ascii="Times New Roman" w:hAnsi="Times New Roman" w:cs="Times New Roman"/>
          <w:sz w:val="28"/>
          <w:szCs w:val="28"/>
        </w:rPr>
      </w:pPr>
    </w:p>
    <w:p w14:paraId="6451FFFE" w14:textId="3DBCD57B" w:rsidR="000B3DA1" w:rsidRPr="00A13F74" w:rsidRDefault="000B3DA1" w:rsidP="001D2412">
      <w:pPr>
        <w:pStyle w:val="a5"/>
        <w:numPr>
          <w:ilvl w:val="0"/>
          <w:numId w:val="3"/>
        </w:numPr>
        <w:spacing w:before="0" w:after="0" w:line="240" w:lineRule="auto"/>
        <w:jc w:val="center"/>
        <w:rPr>
          <w:sz w:val="28"/>
          <w:szCs w:val="28"/>
          <w:lang w:val="ru-RU"/>
        </w:rPr>
      </w:pPr>
      <w:bookmarkStart w:id="6" w:name="bookmark8"/>
      <w:r w:rsidRPr="00A13F74">
        <w:rPr>
          <w:sz w:val="28"/>
          <w:szCs w:val="28"/>
          <w:lang w:val="ru-RU"/>
        </w:rPr>
        <w:t>КОНФИДЕНЦИАЛЬНОСТЬ</w:t>
      </w:r>
      <w:bookmarkEnd w:id="6"/>
    </w:p>
    <w:p w14:paraId="38D69CD9" w14:textId="77777777" w:rsidR="000B3DA1" w:rsidRPr="00F31C29" w:rsidRDefault="000B3DA1" w:rsidP="00A64F45">
      <w:pPr>
        <w:shd w:val="clear" w:color="auto" w:fill="FFFFFF" w:themeFill="background1"/>
        <w:ind w:left="720"/>
        <w:jc w:val="both"/>
        <w:rPr>
          <w:sz w:val="28"/>
          <w:szCs w:val="28"/>
        </w:rPr>
      </w:pPr>
    </w:p>
    <w:p w14:paraId="1C4C080D" w14:textId="0C894607" w:rsidR="000B3DA1" w:rsidRPr="00F31C29" w:rsidRDefault="000B3DA1" w:rsidP="006146EA">
      <w:pPr>
        <w:pStyle w:val="11"/>
        <w:numPr>
          <w:ilvl w:val="1"/>
          <w:numId w:val="3"/>
        </w:numPr>
        <w:shd w:val="clear" w:color="auto" w:fill="FFFFFF" w:themeFill="background1"/>
        <w:tabs>
          <w:tab w:val="left" w:pos="-4395"/>
          <w:tab w:val="left" w:pos="1418"/>
        </w:tabs>
        <w:spacing w:line="240" w:lineRule="auto"/>
        <w:ind w:left="0" w:right="-115" w:firstLine="709"/>
        <w:rPr>
          <w:rFonts w:ascii="Times New Roman" w:hAnsi="Times New Roman"/>
          <w:sz w:val="28"/>
          <w:szCs w:val="28"/>
        </w:rPr>
      </w:pPr>
      <w:r w:rsidRPr="00F31C29">
        <w:rPr>
          <w:rFonts w:ascii="Times New Roman" w:hAnsi="Times New Roman"/>
          <w:sz w:val="28"/>
          <w:szCs w:val="28"/>
        </w:rPr>
        <w:t xml:space="preserve">Стороны обязуются сохранять конфиденциальность и не раскрывать третьим лицам содержание документов, касающихся реализации отдельных проектов, реализуемых в рамках Промышленного кластера, а также иной информации в связи с такими проектами, охарактеризованной передающей стороной как конфиденциальная информация, если иное не будет предусмотрено документами по соответствующему проекту. </w:t>
      </w:r>
    </w:p>
    <w:p w14:paraId="2BDD9EAF" w14:textId="1BC12B72" w:rsidR="000B3DA1" w:rsidRPr="00F31C29" w:rsidRDefault="000B3DA1" w:rsidP="006146EA">
      <w:pPr>
        <w:pStyle w:val="11"/>
        <w:numPr>
          <w:ilvl w:val="1"/>
          <w:numId w:val="3"/>
        </w:numPr>
        <w:shd w:val="clear" w:color="auto" w:fill="FFFFFF" w:themeFill="background1"/>
        <w:tabs>
          <w:tab w:val="left" w:pos="-4395"/>
          <w:tab w:val="left" w:pos="1418"/>
        </w:tabs>
        <w:spacing w:line="240" w:lineRule="auto"/>
        <w:ind w:left="0" w:right="-115" w:firstLine="709"/>
        <w:rPr>
          <w:rFonts w:ascii="Times New Roman" w:hAnsi="Times New Roman"/>
          <w:sz w:val="28"/>
          <w:szCs w:val="28"/>
        </w:rPr>
      </w:pPr>
      <w:r w:rsidRPr="00F31C29">
        <w:rPr>
          <w:rFonts w:ascii="Times New Roman" w:hAnsi="Times New Roman"/>
          <w:sz w:val="28"/>
          <w:szCs w:val="28"/>
        </w:rPr>
        <w:t>Условия охраны конфиденциальности информации могут детализироваться сторонам</w:t>
      </w:r>
      <w:r w:rsidR="006146EA">
        <w:rPr>
          <w:rFonts w:ascii="Times New Roman" w:hAnsi="Times New Roman"/>
          <w:sz w:val="28"/>
          <w:szCs w:val="28"/>
        </w:rPr>
        <w:t xml:space="preserve">и – </w:t>
      </w:r>
      <w:r w:rsidRPr="00F31C29">
        <w:rPr>
          <w:rFonts w:ascii="Times New Roman" w:hAnsi="Times New Roman"/>
          <w:sz w:val="28"/>
          <w:szCs w:val="28"/>
        </w:rPr>
        <w:t>участниками соответствующих проектов в отдельных документах.</w:t>
      </w:r>
    </w:p>
    <w:p w14:paraId="701D6FBF" w14:textId="635E3E27" w:rsidR="000B3DA1" w:rsidRPr="00F31C29" w:rsidRDefault="000B3DA1" w:rsidP="006146EA">
      <w:pPr>
        <w:pStyle w:val="11"/>
        <w:numPr>
          <w:ilvl w:val="1"/>
          <w:numId w:val="3"/>
        </w:numPr>
        <w:shd w:val="clear" w:color="auto" w:fill="FFFFFF" w:themeFill="background1"/>
        <w:tabs>
          <w:tab w:val="left" w:pos="-4395"/>
          <w:tab w:val="left" w:pos="1418"/>
        </w:tabs>
        <w:spacing w:line="240" w:lineRule="auto"/>
        <w:ind w:left="0" w:right="-115" w:firstLine="709"/>
        <w:rPr>
          <w:rFonts w:ascii="Times New Roman" w:hAnsi="Times New Roman"/>
          <w:sz w:val="28"/>
          <w:szCs w:val="28"/>
        </w:rPr>
      </w:pPr>
      <w:r w:rsidRPr="00F31C29">
        <w:rPr>
          <w:rFonts w:ascii="Times New Roman" w:eastAsia="Calibri" w:hAnsi="Times New Roman"/>
          <w:sz w:val="28"/>
          <w:szCs w:val="28"/>
        </w:rPr>
        <w:t xml:space="preserve">Стороны принимают меры по обеспечению достоверности и объективности предоставляемой информации и, в случае необходимости, оперативного внесения в неё поправок и уточнений. </w:t>
      </w:r>
    </w:p>
    <w:p w14:paraId="3454D9DD" w14:textId="77777777" w:rsidR="000B3DA1" w:rsidRPr="00F31C29" w:rsidRDefault="000B3DA1" w:rsidP="006146EA">
      <w:pPr>
        <w:pStyle w:val="a5"/>
        <w:tabs>
          <w:tab w:val="left" w:pos="1418"/>
        </w:tabs>
        <w:spacing w:before="0" w:after="0" w:line="240" w:lineRule="auto"/>
        <w:rPr>
          <w:sz w:val="28"/>
          <w:szCs w:val="28"/>
          <w:lang w:val="ru-RU"/>
        </w:rPr>
      </w:pPr>
    </w:p>
    <w:p w14:paraId="3636C748" w14:textId="5C52A5DE" w:rsidR="000B3DA1" w:rsidRPr="00A13F74" w:rsidRDefault="000B3DA1" w:rsidP="006146EA">
      <w:pPr>
        <w:pStyle w:val="a5"/>
        <w:numPr>
          <w:ilvl w:val="0"/>
          <w:numId w:val="3"/>
        </w:numPr>
        <w:tabs>
          <w:tab w:val="left" w:pos="1418"/>
        </w:tabs>
        <w:spacing w:before="0" w:after="0" w:line="240" w:lineRule="auto"/>
        <w:jc w:val="center"/>
        <w:rPr>
          <w:sz w:val="28"/>
          <w:szCs w:val="28"/>
          <w:lang w:val="ru-RU"/>
        </w:rPr>
      </w:pPr>
      <w:r w:rsidRPr="00A13F74">
        <w:rPr>
          <w:sz w:val="28"/>
          <w:szCs w:val="28"/>
          <w:lang w:val="ru-RU"/>
        </w:rPr>
        <w:t>РАЗРЕШЕНИЕ СПОРОВ</w:t>
      </w:r>
    </w:p>
    <w:p w14:paraId="6E87E062" w14:textId="77777777" w:rsidR="000B3DA1" w:rsidRPr="00F31C29" w:rsidRDefault="000B3DA1" w:rsidP="006146EA">
      <w:pPr>
        <w:shd w:val="clear" w:color="auto" w:fill="FFFFFF" w:themeFill="background1"/>
        <w:tabs>
          <w:tab w:val="left" w:pos="1418"/>
        </w:tabs>
        <w:ind w:left="720"/>
        <w:jc w:val="both"/>
        <w:rPr>
          <w:sz w:val="28"/>
          <w:szCs w:val="28"/>
        </w:rPr>
      </w:pPr>
    </w:p>
    <w:p w14:paraId="6DB7F786" w14:textId="1A0C9008" w:rsidR="000B3DA1" w:rsidRPr="00F31C29" w:rsidRDefault="000B3DA1" w:rsidP="006146EA">
      <w:pPr>
        <w:pStyle w:val="11"/>
        <w:numPr>
          <w:ilvl w:val="1"/>
          <w:numId w:val="3"/>
        </w:numPr>
        <w:shd w:val="clear" w:color="auto" w:fill="FFFFFF" w:themeFill="background1"/>
        <w:tabs>
          <w:tab w:val="left" w:pos="360"/>
          <w:tab w:val="left" w:pos="1418"/>
          <w:tab w:val="left" w:pos="1560"/>
        </w:tabs>
        <w:spacing w:line="240" w:lineRule="auto"/>
        <w:ind w:left="0" w:right="-113" w:firstLine="709"/>
        <w:rPr>
          <w:rFonts w:ascii="Times New Roman" w:hAnsi="Times New Roman"/>
          <w:sz w:val="28"/>
          <w:szCs w:val="28"/>
        </w:rPr>
      </w:pPr>
      <w:r w:rsidRPr="00F31C29">
        <w:rPr>
          <w:rFonts w:ascii="Times New Roman" w:hAnsi="Times New Roman"/>
          <w:sz w:val="28"/>
          <w:szCs w:val="28"/>
        </w:rPr>
        <w:t>Все спорные вопросы, связанные с выполнением взаимных обязательств по настоящему Договору, будут решаться путём консультаций и переговоров между Сторонами.</w:t>
      </w:r>
    </w:p>
    <w:p w14:paraId="459FCD7C" w14:textId="2D299DE1" w:rsidR="000B3DA1" w:rsidRPr="00F31C29" w:rsidRDefault="000B3DA1" w:rsidP="006146EA">
      <w:pPr>
        <w:pStyle w:val="11"/>
        <w:numPr>
          <w:ilvl w:val="1"/>
          <w:numId w:val="3"/>
        </w:numPr>
        <w:shd w:val="clear" w:color="auto" w:fill="FFFFFF" w:themeFill="background1"/>
        <w:tabs>
          <w:tab w:val="left" w:pos="360"/>
          <w:tab w:val="left" w:pos="1418"/>
          <w:tab w:val="left" w:pos="1560"/>
        </w:tabs>
        <w:spacing w:line="240" w:lineRule="auto"/>
        <w:ind w:left="0" w:right="-113" w:firstLine="709"/>
        <w:rPr>
          <w:rFonts w:ascii="Times New Roman" w:hAnsi="Times New Roman"/>
          <w:sz w:val="28"/>
          <w:szCs w:val="28"/>
        </w:rPr>
      </w:pPr>
      <w:r w:rsidRPr="00F31C29">
        <w:rPr>
          <w:rFonts w:ascii="Times New Roman" w:hAnsi="Times New Roman"/>
          <w:sz w:val="28"/>
          <w:szCs w:val="28"/>
        </w:rPr>
        <w:t xml:space="preserve">По всем вопросам, не предусмотренным настоящим Договором, Стороны руководствуются законодательством Российской Федерации. </w:t>
      </w:r>
    </w:p>
    <w:p w14:paraId="1E9AE6FD" w14:textId="77777777" w:rsidR="000B3DA1" w:rsidRPr="00F31C29" w:rsidRDefault="000B3DA1" w:rsidP="006146EA">
      <w:pPr>
        <w:pStyle w:val="11"/>
        <w:shd w:val="clear" w:color="auto" w:fill="FFFFFF" w:themeFill="background1"/>
        <w:tabs>
          <w:tab w:val="left" w:pos="567"/>
          <w:tab w:val="left" w:pos="709"/>
          <w:tab w:val="left" w:pos="1418"/>
        </w:tabs>
        <w:spacing w:line="240" w:lineRule="auto"/>
        <w:ind w:left="284" w:right="-115" w:firstLine="0"/>
        <w:rPr>
          <w:rFonts w:ascii="Times New Roman" w:hAnsi="Times New Roman"/>
          <w:sz w:val="28"/>
          <w:szCs w:val="28"/>
        </w:rPr>
      </w:pPr>
    </w:p>
    <w:p w14:paraId="379C42B0" w14:textId="039FC8F3" w:rsidR="000B3DA1" w:rsidRPr="00A13F74" w:rsidRDefault="000B3DA1" w:rsidP="007C62F8">
      <w:pPr>
        <w:pStyle w:val="a5"/>
        <w:numPr>
          <w:ilvl w:val="0"/>
          <w:numId w:val="3"/>
        </w:numPr>
        <w:spacing w:before="0" w:after="0" w:line="240" w:lineRule="auto"/>
        <w:jc w:val="center"/>
        <w:rPr>
          <w:sz w:val="28"/>
          <w:szCs w:val="28"/>
          <w:lang w:val="ru-RU"/>
        </w:rPr>
      </w:pPr>
      <w:bookmarkStart w:id="7" w:name="bookmark10"/>
      <w:r w:rsidRPr="00A13F74">
        <w:rPr>
          <w:sz w:val="28"/>
          <w:szCs w:val="28"/>
          <w:lang w:val="ru-RU"/>
        </w:rPr>
        <w:t>ЗАКЛЮЧИТЕЛЬНЫЕ ПОЛОЖЕНИЯ</w:t>
      </w:r>
    </w:p>
    <w:p w14:paraId="00B73E6C" w14:textId="77777777" w:rsidR="000B3DA1" w:rsidRPr="00F31C29" w:rsidRDefault="000B3DA1" w:rsidP="00A64F45">
      <w:pPr>
        <w:shd w:val="clear" w:color="auto" w:fill="FFFFFF" w:themeFill="background1"/>
        <w:ind w:left="720"/>
        <w:jc w:val="both"/>
        <w:rPr>
          <w:sz w:val="28"/>
          <w:szCs w:val="28"/>
        </w:rPr>
      </w:pPr>
    </w:p>
    <w:bookmarkEnd w:id="7"/>
    <w:p w14:paraId="10E2589B" w14:textId="7CB78D92" w:rsidR="000B3DA1" w:rsidRPr="00F31C29" w:rsidRDefault="000B3DA1" w:rsidP="007C62F8">
      <w:pPr>
        <w:pStyle w:val="11"/>
        <w:numPr>
          <w:ilvl w:val="1"/>
          <w:numId w:val="3"/>
        </w:numPr>
        <w:shd w:val="clear" w:color="auto" w:fill="FFFFFF" w:themeFill="background1"/>
        <w:tabs>
          <w:tab w:val="left" w:pos="-1560"/>
          <w:tab w:val="left" w:pos="360"/>
          <w:tab w:val="left" w:pos="567"/>
        </w:tabs>
        <w:spacing w:line="240" w:lineRule="auto"/>
        <w:ind w:left="0" w:right="-115" w:firstLine="709"/>
        <w:rPr>
          <w:rFonts w:ascii="Times New Roman" w:hAnsi="Times New Roman"/>
          <w:sz w:val="28"/>
          <w:szCs w:val="28"/>
        </w:rPr>
      </w:pPr>
      <w:r w:rsidRPr="00F31C29">
        <w:rPr>
          <w:rFonts w:ascii="Times New Roman" w:hAnsi="Times New Roman"/>
          <w:sz w:val="28"/>
          <w:szCs w:val="28"/>
        </w:rPr>
        <w:lastRenderedPageBreak/>
        <w:t xml:space="preserve">Договор вступает в силу с момента его подписания Сторонами и </w:t>
      </w:r>
      <w:r w:rsidR="00C8538D">
        <w:rPr>
          <w:rFonts w:ascii="Times New Roman" w:hAnsi="Times New Roman"/>
          <w:sz w:val="28"/>
          <w:szCs w:val="28"/>
        </w:rPr>
        <w:t>действует до «__» ________ 20__ года</w:t>
      </w:r>
      <w:r w:rsidRPr="00F31C29">
        <w:rPr>
          <w:rFonts w:ascii="Times New Roman" w:hAnsi="Times New Roman"/>
          <w:sz w:val="28"/>
          <w:szCs w:val="28"/>
        </w:rPr>
        <w:t>.</w:t>
      </w:r>
    </w:p>
    <w:p w14:paraId="566DDB98" w14:textId="1EDB86D3" w:rsidR="000B3DA1" w:rsidRPr="00F31C29" w:rsidRDefault="000B3DA1" w:rsidP="007C62F8">
      <w:pPr>
        <w:pStyle w:val="11"/>
        <w:numPr>
          <w:ilvl w:val="1"/>
          <w:numId w:val="3"/>
        </w:numPr>
        <w:shd w:val="clear" w:color="auto" w:fill="FFFFFF" w:themeFill="background1"/>
        <w:tabs>
          <w:tab w:val="left" w:pos="-1560"/>
          <w:tab w:val="left" w:pos="360"/>
          <w:tab w:val="left" w:pos="567"/>
        </w:tabs>
        <w:spacing w:line="240" w:lineRule="auto"/>
        <w:ind w:left="0" w:right="-115" w:firstLine="709"/>
        <w:rPr>
          <w:rFonts w:ascii="Times New Roman" w:hAnsi="Times New Roman"/>
          <w:sz w:val="28"/>
          <w:szCs w:val="28"/>
        </w:rPr>
      </w:pPr>
      <w:r w:rsidRPr="00F31C29">
        <w:rPr>
          <w:rFonts w:ascii="Times New Roman" w:hAnsi="Times New Roman"/>
          <w:sz w:val="28"/>
          <w:szCs w:val="28"/>
        </w:rPr>
        <w:t>Каждая из Сторон вправе расторгнуть настоящий Договор, письменно уведомив об этом другую Сторону не менее чем за 30 (тридцать) календарных дней до предполагаемой даты расторжения Договора. При этом прекращение действия настоящего Договора не является основанием для расторжения договоров и соглашений, заключённых Сторонами в целях реализации настоящего Договора.</w:t>
      </w:r>
    </w:p>
    <w:p w14:paraId="4F8E3EC8" w14:textId="39BE2844" w:rsidR="000B3DA1" w:rsidRPr="00F31C29" w:rsidRDefault="000B3DA1" w:rsidP="007C62F8">
      <w:pPr>
        <w:pStyle w:val="11"/>
        <w:numPr>
          <w:ilvl w:val="1"/>
          <w:numId w:val="3"/>
        </w:numPr>
        <w:shd w:val="clear" w:color="auto" w:fill="FFFFFF" w:themeFill="background1"/>
        <w:tabs>
          <w:tab w:val="left" w:pos="-1560"/>
          <w:tab w:val="left" w:pos="360"/>
          <w:tab w:val="left" w:pos="567"/>
        </w:tabs>
        <w:spacing w:line="240" w:lineRule="auto"/>
        <w:ind w:left="0" w:right="-115" w:firstLine="709"/>
        <w:rPr>
          <w:rFonts w:ascii="Times New Roman" w:hAnsi="Times New Roman"/>
          <w:sz w:val="28"/>
          <w:szCs w:val="28"/>
        </w:rPr>
      </w:pPr>
      <w:r w:rsidRPr="00F31C29">
        <w:rPr>
          <w:rFonts w:ascii="Times New Roman" w:hAnsi="Times New Roman"/>
          <w:sz w:val="28"/>
          <w:szCs w:val="28"/>
        </w:rPr>
        <w:t>Настоящий Договор составлен в трех экземплярах на русском языке, имеющих одинаковую юридическую силу, по одному для каждой из сторон</w:t>
      </w:r>
      <w:r w:rsidR="00185E59">
        <w:rPr>
          <w:rFonts w:ascii="Times New Roman" w:hAnsi="Times New Roman"/>
          <w:sz w:val="28"/>
          <w:szCs w:val="28"/>
        </w:rPr>
        <w:t>, в том числе 1 экземпляр в Специализированную организацию промышленных кластеров</w:t>
      </w:r>
      <w:r w:rsidRPr="00F31C29">
        <w:rPr>
          <w:rFonts w:ascii="Times New Roman" w:hAnsi="Times New Roman"/>
          <w:sz w:val="28"/>
          <w:szCs w:val="28"/>
        </w:rPr>
        <w:t>.</w:t>
      </w:r>
    </w:p>
    <w:p w14:paraId="1F0B57AC" w14:textId="6D7A2C52" w:rsidR="000B3DA1" w:rsidRPr="007C62F8" w:rsidRDefault="000B3DA1" w:rsidP="007C62F8">
      <w:pPr>
        <w:pStyle w:val="a3"/>
        <w:numPr>
          <w:ilvl w:val="1"/>
          <w:numId w:val="3"/>
        </w:numPr>
        <w:shd w:val="clear" w:color="auto" w:fill="FFFFFF" w:themeFill="background1"/>
        <w:tabs>
          <w:tab w:val="left" w:pos="360"/>
        </w:tabs>
        <w:autoSpaceDE w:val="0"/>
        <w:autoSpaceDN w:val="0"/>
        <w:adjustRightInd w:val="0"/>
        <w:ind w:left="0" w:firstLine="709"/>
        <w:jc w:val="both"/>
        <w:rPr>
          <w:rFonts w:eastAsia="Calibri"/>
          <w:sz w:val="28"/>
          <w:szCs w:val="28"/>
          <w:lang w:eastAsia="en-US"/>
        </w:rPr>
      </w:pPr>
      <w:r w:rsidRPr="007C62F8">
        <w:rPr>
          <w:rFonts w:eastAsia="Calibri"/>
          <w:sz w:val="28"/>
          <w:szCs w:val="28"/>
          <w:lang w:eastAsia="en-US"/>
        </w:rPr>
        <w:t>Каждая Сторона будет нести свои собственные расходы, возникающие при реализации настоящего Договора, за исключением случаев, отдельно оговариваемых в рамках соответствующих договоров.</w:t>
      </w:r>
    </w:p>
    <w:p w14:paraId="112F333C" w14:textId="77777777" w:rsidR="000B3DA1" w:rsidRPr="00F31C29" w:rsidRDefault="000B3DA1" w:rsidP="00A64F45">
      <w:pPr>
        <w:shd w:val="clear" w:color="auto" w:fill="FFFFFF" w:themeFill="background1"/>
        <w:autoSpaceDE w:val="0"/>
        <w:autoSpaceDN w:val="0"/>
        <w:adjustRightInd w:val="0"/>
        <w:ind w:firstLine="567"/>
        <w:jc w:val="both"/>
        <w:rPr>
          <w:rFonts w:eastAsia="Calibri"/>
          <w:sz w:val="28"/>
          <w:szCs w:val="28"/>
          <w:lang w:eastAsia="en-US"/>
        </w:rPr>
      </w:pPr>
    </w:p>
    <w:p w14:paraId="5ACD3ECA" w14:textId="604FC2DC" w:rsidR="000B3DA1" w:rsidRPr="00A13F74" w:rsidRDefault="000B3DA1" w:rsidP="00FB27D4">
      <w:pPr>
        <w:pStyle w:val="a5"/>
        <w:numPr>
          <w:ilvl w:val="0"/>
          <w:numId w:val="3"/>
        </w:numPr>
        <w:spacing w:before="0" w:after="0" w:line="240" w:lineRule="auto"/>
        <w:jc w:val="center"/>
        <w:rPr>
          <w:rFonts w:eastAsia="Calibri"/>
          <w:sz w:val="28"/>
          <w:szCs w:val="28"/>
        </w:rPr>
      </w:pPr>
      <w:bookmarkStart w:id="8" w:name="_Hlk177137130"/>
      <w:r w:rsidRPr="00A13F74">
        <w:rPr>
          <w:rFonts w:eastAsia="Calibri"/>
          <w:sz w:val="28"/>
          <w:szCs w:val="28"/>
        </w:rPr>
        <w:t>ПОДПИСИ СТОРОН</w:t>
      </w:r>
    </w:p>
    <w:p w14:paraId="6DC333FF" w14:textId="17E7002F" w:rsidR="000B3DA1" w:rsidRPr="00F31C29" w:rsidRDefault="000B3DA1" w:rsidP="000B3DA1">
      <w:pPr>
        <w:shd w:val="clear" w:color="auto" w:fill="FFFFFF" w:themeFill="background1"/>
        <w:jc w:val="both"/>
        <w:rPr>
          <w:sz w:val="28"/>
          <w:szCs w:val="28"/>
        </w:rPr>
      </w:pPr>
    </w:p>
    <w:tbl>
      <w:tblPr>
        <w:tblpPr w:leftFromText="180" w:rightFromText="180" w:vertAnchor="text" w:horzAnchor="margin" w:tblpY="184"/>
        <w:tblW w:w="0" w:type="auto"/>
        <w:tblLook w:val="04A0" w:firstRow="1" w:lastRow="0" w:firstColumn="1" w:lastColumn="0" w:noHBand="0" w:noVBand="1"/>
      </w:tblPr>
      <w:tblGrid>
        <w:gridCol w:w="4672"/>
        <w:gridCol w:w="4673"/>
      </w:tblGrid>
      <w:tr w:rsidR="00FB27D4" w:rsidRPr="00FB27D4" w14:paraId="431C12D8" w14:textId="77777777" w:rsidTr="00FB27D4">
        <w:trPr>
          <w:trHeight w:val="3126"/>
        </w:trPr>
        <w:tc>
          <w:tcPr>
            <w:tcW w:w="4672" w:type="dxa"/>
          </w:tcPr>
          <w:bookmarkEnd w:id="8"/>
          <w:p w14:paraId="0BC0B01A" w14:textId="77777777" w:rsidR="00FB27D4" w:rsidRPr="00FB27D4" w:rsidRDefault="00FB27D4" w:rsidP="00FB27D4">
            <w:pPr>
              <w:contextualSpacing/>
              <w:rPr>
                <w:rFonts w:eastAsia="Calibri"/>
                <w:b/>
                <w:bCs/>
                <w:sz w:val="28"/>
                <w:szCs w:val="28"/>
              </w:rPr>
            </w:pPr>
            <w:r>
              <w:rPr>
                <w:rFonts w:eastAsia="Calibri"/>
                <w:b/>
                <w:bCs/>
                <w:sz w:val="28"/>
                <w:szCs w:val="28"/>
              </w:rPr>
              <w:t>Инициатор проекта</w:t>
            </w:r>
            <w:r w:rsidRPr="00FB27D4">
              <w:rPr>
                <w:rFonts w:eastAsia="Calibri"/>
                <w:b/>
                <w:bCs/>
                <w:sz w:val="28"/>
                <w:szCs w:val="28"/>
              </w:rPr>
              <w:t>:</w:t>
            </w:r>
          </w:p>
          <w:p w14:paraId="7A30895E" w14:textId="77777777" w:rsidR="00FB27D4" w:rsidRDefault="00FB27D4" w:rsidP="00FB27D4">
            <w:pPr>
              <w:contextualSpacing/>
              <w:rPr>
                <w:rFonts w:eastAsia="Calibri"/>
                <w:sz w:val="28"/>
                <w:szCs w:val="28"/>
              </w:rPr>
            </w:pPr>
            <w:r>
              <w:rPr>
                <w:rFonts w:eastAsia="Calibri"/>
                <w:sz w:val="28"/>
                <w:szCs w:val="28"/>
              </w:rPr>
              <w:t>________________________</w:t>
            </w:r>
          </w:p>
          <w:p w14:paraId="3312D6A2" w14:textId="77777777" w:rsidR="00FB27D4" w:rsidRPr="00FB27D4" w:rsidRDefault="00FB27D4" w:rsidP="00FB27D4">
            <w:pPr>
              <w:contextualSpacing/>
              <w:rPr>
                <w:rFonts w:eastAsia="Calibri"/>
                <w:sz w:val="28"/>
                <w:szCs w:val="28"/>
              </w:rPr>
            </w:pPr>
            <w:r>
              <w:rPr>
                <w:rFonts w:eastAsia="Calibri"/>
                <w:sz w:val="28"/>
                <w:szCs w:val="28"/>
              </w:rPr>
              <w:t>________________________</w:t>
            </w:r>
          </w:p>
          <w:p w14:paraId="74C0C583" w14:textId="77777777" w:rsidR="00FB27D4" w:rsidRPr="00FB27D4" w:rsidRDefault="00FB27D4" w:rsidP="00FB27D4">
            <w:pPr>
              <w:contextualSpacing/>
              <w:rPr>
                <w:rFonts w:eastAsia="Calibri"/>
                <w:sz w:val="28"/>
                <w:szCs w:val="28"/>
              </w:rPr>
            </w:pPr>
          </w:p>
          <w:p w14:paraId="2266296E" w14:textId="77777777" w:rsidR="00FB27D4" w:rsidRPr="00FB27D4" w:rsidRDefault="00FB27D4" w:rsidP="00FB27D4">
            <w:pPr>
              <w:contextualSpacing/>
              <w:rPr>
                <w:rFonts w:eastAsia="Calibri"/>
                <w:sz w:val="28"/>
                <w:szCs w:val="28"/>
              </w:rPr>
            </w:pPr>
          </w:p>
          <w:p w14:paraId="445017BC" w14:textId="77777777" w:rsidR="00FB27D4" w:rsidRPr="00FB27D4" w:rsidRDefault="00FB27D4" w:rsidP="00FB27D4">
            <w:pPr>
              <w:contextualSpacing/>
              <w:rPr>
                <w:rFonts w:eastAsia="Calibri"/>
                <w:sz w:val="28"/>
                <w:szCs w:val="28"/>
              </w:rPr>
            </w:pPr>
            <w:r w:rsidRPr="00FB27D4">
              <w:rPr>
                <w:rFonts w:eastAsia="Calibri"/>
                <w:sz w:val="28"/>
                <w:szCs w:val="28"/>
              </w:rPr>
              <w:t>ОГРН: </w:t>
            </w:r>
          </w:p>
          <w:p w14:paraId="4FAB58AB" w14:textId="77777777" w:rsidR="00FB27D4" w:rsidRPr="00FB27D4" w:rsidRDefault="00FB27D4" w:rsidP="00FB27D4">
            <w:pPr>
              <w:contextualSpacing/>
              <w:rPr>
                <w:rFonts w:eastAsia="Calibri"/>
                <w:sz w:val="28"/>
                <w:szCs w:val="28"/>
              </w:rPr>
            </w:pPr>
            <w:r w:rsidRPr="00FB27D4">
              <w:rPr>
                <w:rFonts w:eastAsia="Calibri"/>
                <w:sz w:val="28"/>
                <w:szCs w:val="28"/>
              </w:rPr>
              <w:t>ИНН: </w:t>
            </w:r>
          </w:p>
          <w:p w14:paraId="7B757BFF" w14:textId="77777777" w:rsidR="00FB27D4" w:rsidRPr="00FB27D4" w:rsidRDefault="00FB27D4" w:rsidP="00FB27D4">
            <w:pPr>
              <w:contextualSpacing/>
              <w:rPr>
                <w:rFonts w:eastAsia="Calibri"/>
                <w:sz w:val="28"/>
                <w:szCs w:val="28"/>
              </w:rPr>
            </w:pPr>
            <w:r w:rsidRPr="00FB27D4">
              <w:rPr>
                <w:rFonts w:eastAsia="Calibri"/>
                <w:sz w:val="28"/>
                <w:szCs w:val="28"/>
              </w:rPr>
              <w:t>КПП: </w:t>
            </w:r>
          </w:p>
          <w:p w14:paraId="6522EAB5" w14:textId="77777777" w:rsidR="00FB27D4" w:rsidRPr="00FB27D4" w:rsidRDefault="00FB27D4" w:rsidP="00FB27D4">
            <w:pPr>
              <w:contextualSpacing/>
              <w:rPr>
                <w:rFonts w:eastAsia="Calibri"/>
                <w:sz w:val="28"/>
                <w:szCs w:val="28"/>
              </w:rPr>
            </w:pPr>
            <w:r w:rsidRPr="00FB27D4">
              <w:rPr>
                <w:rFonts w:eastAsia="Calibri"/>
                <w:sz w:val="28"/>
                <w:szCs w:val="28"/>
              </w:rPr>
              <w:t>Юридический адрес: </w:t>
            </w:r>
          </w:p>
          <w:p w14:paraId="07931260" w14:textId="77777777" w:rsidR="00FB27D4" w:rsidRPr="00FB27D4" w:rsidRDefault="00FB27D4" w:rsidP="00FB27D4">
            <w:pPr>
              <w:contextualSpacing/>
              <w:rPr>
                <w:rFonts w:eastAsia="Calibri"/>
                <w:sz w:val="28"/>
                <w:szCs w:val="28"/>
              </w:rPr>
            </w:pPr>
            <w:r w:rsidRPr="00FB27D4">
              <w:rPr>
                <w:rFonts w:eastAsia="Calibri"/>
                <w:sz w:val="28"/>
                <w:szCs w:val="28"/>
              </w:rPr>
              <w:t>Телефон:</w:t>
            </w:r>
          </w:p>
          <w:p w14:paraId="3034A094" w14:textId="77777777" w:rsidR="00FB27D4" w:rsidRDefault="00FB27D4" w:rsidP="00FB27D4">
            <w:pPr>
              <w:contextualSpacing/>
              <w:rPr>
                <w:rFonts w:eastAsia="Calibri"/>
                <w:sz w:val="28"/>
                <w:szCs w:val="28"/>
              </w:rPr>
            </w:pPr>
            <w:r w:rsidRPr="00FB27D4">
              <w:rPr>
                <w:rFonts w:eastAsia="Calibri"/>
                <w:sz w:val="28"/>
                <w:szCs w:val="28"/>
              </w:rPr>
              <w:t>Адрес электронной почты:</w:t>
            </w:r>
          </w:p>
          <w:p w14:paraId="6E010DFA" w14:textId="77777777" w:rsidR="00FB27D4" w:rsidRDefault="00FB27D4" w:rsidP="00FB27D4">
            <w:pPr>
              <w:contextualSpacing/>
              <w:rPr>
                <w:rFonts w:eastAsia="Calibri"/>
                <w:sz w:val="28"/>
                <w:szCs w:val="28"/>
              </w:rPr>
            </w:pPr>
          </w:p>
          <w:p w14:paraId="39822336" w14:textId="77777777" w:rsidR="00FB27D4" w:rsidRPr="00FB27D4" w:rsidRDefault="00FB27D4" w:rsidP="00FB27D4">
            <w:pPr>
              <w:contextualSpacing/>
              <w:rPr>
                <w:rFonts w:eastAsia="Calibri"/>
                <w:sz w:val="28"/>
                <w:szCs w:val="28"/>
              </w:rPr>
            </w:pPr>
          </w:p>
        </w:tc>
        <w:tc>
          <w:tcPr>
            <w:tcW w:w="4673" w:type="dxa"/>
          </w:tcPr>
          <w:p w14:paraId="508D9DF7" w14:textId="77777777" w:rsidR="00FB27D4" w:rsidRPr="00FB27D4" w:rsidRDefault="00FB27D4" w:rsidP="00FB27D4">
            <w:pPr>
              <w:contextualSpacing/>
              <w:rPr>
                <w:rFonts w:eastAsia="Calibri"/>
                <w:b/>
                <w:bCs/>
                <w:sz w:val="28"/>
                <w:szCs w:val="28"/>
              </w:rPr>
            </w:pPr>
            <w:r>
              <w:rPr>
                <w:rFonts w:eastAsia="Calibri"/>
                <w:b/>
                <w:bCs/>
                <w:sz w:val="28"/>
                <w:szCs w:val="28"/>
              </w:rPr>
              <w:t>Участник проекта</w:t>
            </w:r>
            <w:r w:rsidRPr="00FB27D4">
              <w:rPr>
                <w:rFonts w:eastAsia="Calibri"/>
                <w:b/>
                <w:bCs/>
                <w:sz w:val="28"/>
                <w:szCs w:val="28"/>
              </w:rPr>
              <w:t>:</w:t>
            </w:r>
          </w:p>
          <w:p w14:paraId="63F1F448" w14:textId="77777777" w:rsidR="00FB27D4" w:rsidRDefault="00FB27D4" w:rsidP="00FB27D4">
            <w:pPr>
              <w:contextualSpacing/>
              <w:rPr>
                <w:rFonts w:eastAsia="Calibri"/>
                <w:sz w:val="28"/>
                <w:szCs w:val="28"/>
              </w:rPr>
            </w:pPr>
            <w:r>
              <w:rPr>
                <w:rFonts w:eastAsia="Calibri"/>
                <w:sz w:val="28"/>
                <w:szCs w:val="28"/>
              </w:rPr>
              <w:t>________________________</w:t>
            </w:r>
          </w:p>
          <w:p w14:paraId="5435490B" w14:textId="77777777" w:rsidR="00FB27D4" w:rsidRPr="00FB27D4" w:rsidRDefault="00FB27D4" w:rsidP="00FB27D4">
            <w:pPr>
              <w:contextualSpacing/>
              <w:rPr>
                <w:rFonts w:eastAsia="Calibri"/>
                <w:sz w:val="28"/>
                <w:szCs w:val="28"/>
              </w:rPr>
            </w:pPr>
            <w:r>
              <w:rPr>
                <w:rFonts w:eastAsia="Calibri"/>
                <w:sz w:val="28"/>
                <w:szCs w:val="28"/>
              </w:rPr>
              <w:t>________________________</w:t>
            </w:r>
          </w:p>
          <w:p w14:paraId="1B401180" w14:textId="77777777" w:rsidR="00FB27D4" w:rsidRPr="00FB27D4" w:rsidRDefault="00FB27D4" w:rsidP="00FB27D4">
            <w:pPr>
              <w:contextualSpacing/>
              <w:rPr>
                <w:rFonts w:eastAsia="Calibri"/>
                <w:sz w:val="28"/>
                <w:szCs w:val="28"/>
                <w:highlight w:val="yellow"/>
              </w:rPr>
            </w:pPr>
          </w:p>
          <w:p w14:paraId="03EC2190" w14:textId="77777777" w:rsidR="00FB27D4" w:rsidRDefault="00FB27D4" w:rsidP="00FB27D4">
            <w:pPr>
              <w:contextualSpacing/>
              <w:rPr>
                <w:rFonts w:eastAsia="Calibri"/>
                <w:sz w:val="28"/>
                <w:szCs w:val="28"/>
              </w:rPr>
            </w:pPr>
          </w:p>
          <w:p w14:paraId="14D03E6C" w14:textId="77777777" w:rsidR="00FB27D4" w:rsidRPr="00FB27D4" w:rsidRDefault="00FB27D4" w:rsidP="00FB27D4">
            <w:pPr>
              <w:contextualSpacing/>
              <w:rPr>
                <w:rFonts w:eastAsia="Calibri"/>
                <w:sz w:val="28"/>
                <w:szCs w:val="28"/>
              </w:rPr>
            </w:pPr>
            <w:r w:rsidRPr="00FB27D4">
              <w:rPr>
                <w:rFonts w:eastAsia="Calibri"/>
                <w:sz w:val="28"/>
                <w:szCs w:val="28"/>
              </w:rPr>
              <w:t>ОГРН: </w:t>
            </w:r>
          </w:p>
          <w:p w14:paraId="13F7760D" w14:textId="77777777" w:rsidR="00FB27D4" w:rsidRPr="00FB27D4" w:rsidRDefault="00FB27D4" w:rsidP="00FB27D4">
            <w:pPr>
              <w:contextualSpacing/>
              <w:rPr>
                <w:rFonts w:eastAsia="Calibri"/>
                <w:sz w:val="28"/>
                <w:szCs w:val="28"/>
              </w:rPr>
            </w:pPr>
            <w:r w:rsidRPr="00FB27D4">
              <w:rPr>
                <w:rFonts w:eastAsia="Calibri"/>
                <w:sz w:val="28"/>
                <w:szCs w:val="28"/>
              </w:rPr>
              <w:t>ИНН: </w:t>
            </w:r>
          </w:p>
          <w:p w14:paraId="177888C6" w14:textId="77777777" w:rsidR="00FB27D4" w:rsidRPr="00FB27D4" w:rsidRDefault="00FB27D4" w:rsidP="00FB27D4">
            <w:pPr>
              <w:contextualSpacing/>
              <w:rPr>
                <w:rFonts w:eastAsia="Calibri"/>
                <w:sz w:val="28"/>
                <w:szCs w:val="28"/>
              </w:rPr>
            </w:pPr>
            <w:r w:rsidRPr="00FB27D4">
              <w:rPr>
                <w:rFonts w:eastAsia="Calibri"/>
                <w:sz w:val="28"/>
                <w:szCs w:val="28"/>
              </w:rPr>
              <w:t>КПП: </w:t>
            </w:r>
          </w:p>
          <w:p w14:paraId="0623C250" w14:textId="77777777" w:rsidR="00FB27D4" w:rsidRPr="00FB27D4" w:rsidRDefault="00FB27D4" w:rsidP="00FB27D4">
            <w:pPr>
              <w:contextualSpacing/>
              <w:rPr>
                <w:rFonts w:eastAsia="Calibri"/>
                <w:sz w:val="28"/>
                <w:szCs w:val="28"/>
              </w:rPr>
            </w:pPr>
            <w:r w:rsidRPr="00FB27D4">
              <w:rPr>
                <w:rFonts w:eastAsia="Calibri"/>
                <w:sz w:val="28"/>
                <w:szCs w:val="28"/>
              </w:rPr>
              <w:t>Юридический адрес: </w:t>
            </w:r>
          </w:p>
          <w:p w14:paraId="24E23B40" w14:textId="77777777" w:rsidR="00FB27D4" w:rsidRPr="00FB27D4" w:rsidRDefault="00FB27D4" w:rsidP="00FB27D4">
            <w:pPr>
              <w:contextualSpacing/>
              <w:rPr>
                <w:rFonts w:eastAsia="Calibri"/>
                <w:sz w:val="28"/>
                <w:szCs w:val="28"/>
              </w:rPr>
            </w:pPr>
            <w:r w:rsidRPr="00FB27D4">
              <w:rPr>
                <w:rFonts w:eastAsia="Calibri"/>
                <w:sz w:val="28"/>
                <w:szCs w:val="28"/>
              </w:rPr>
              <w:t>Телефон:</w:t>
            </w:r>
          </w:p>
          <w:p w14:paraId="1607C4F8" w14:textId="77777777" w:rsidR="00FB27D4" w:rsidRPr="00FB27D4" w:rsidRDefault="00FB27D4" w:rsidP="00FB27D4">
            <w:pPr>
              <w:contextualSpacing/>
              <w:rPr>
                <w:rFonts w:eastAsia="Calibri"/>
                <w:sz w:val="28"/>
                <w:szCs w:val="28"/>
                <w:lang w:val="en-US"/>
              </w:rPr>
            </w:pPr>
            <w:r w:rsidRPr="00FB27D4">
              <w:rPr>
                <w:rFonts w:eastAsia="Calibri"/>
                <w:sz w:val="28"/>
                <w:szCs w:val="28"/>
              </w:rPr>
              <w:t>Адрес электронной почты:</w:t>
            </w:r>
          </w:p>
        </w:tc>
      </w:tr>
      <w:tr w:rsidR="00FB27D4" w:rsidRPr="00FB27D4" w14:paraId="4C2D00D4" w14:textId="77777777" w:rsidTr="00FB27D4">
        <w:trPr>
          <w:trHeight w:val="80"/>
        </w:trPr>
        <w:tc>
          <w:tcPr>
            <w:tcW w:w="4672" w:type="dxa"/>
            <w:vAlign w:val="center"/>
          </w:tcPr>
          <w:p w14:paraId="270BBD84" w14:textId="77777777" w:rsidR="00FB27D4" w:rsidRPr="00FB27D4" w:rsidRDefault="00FB27D4" w:rsidP="00FB27D4">
            <w:pPr>
              <w:contextualSpacing/>
              <w:rPr>
                <w:rFonts w:eastAsia="Calibri"/>
                <w:sz w:val="28"/>
                <w:szCs w:val="28"/>
              </w:rPr>
            </w:pPr>
            <w:r w:rsidRPr="00FB27D4">
              <w:rPr>
                <w:rFonts w:eastAsia="Calibri"/>
                <w:sz w:val="28"/>
                <w:szCs w:val="28"/>
              </w:rPr>
              <w:t>Должность</w:t>
            </w:r>
          </w:p>
          <w:p w14:paraId="08722AA7" w14:textId="77777777" w:rsidR="00FB27D4" w:rsidRPr="00FB27D4" w:rsidRDefault="00FB27D4" w:rsidP="00FB27D4">
            <w:pPr>
              <w:contextualSpacing/>
              <w:rPr>
                <w:rFonts w:eastAsia="Calibri"/>
                <w:sz w:val="28"/>
                <w:szCs w:val="28"/>
              </w:rPr>
            </w:pPr>
          </w:p>
          <w:p w14:paraId="1EDAF6E7" w14:textId="77777777" w:rsidR="00FB27D4" w:rsidRPr="00FB27D4" w:rsidRDefault="00FB27D4" w:rsidP="00FB27D4">
            <w:pPr>
              <w:contextualSpacing/>
              <w:rPr>
                <w:rFonts w:eastAsia="Calibri"/>
                <w:sz w:val="28"/>
                <w:szCs w:val="28"/>
              </w:rPr>
            </w:pPr>
            <w:r w:rsidRPr="00FB27D4">
              <w:rPr>
                <w:rFonts w:eastAsia="Calibri"/>
                <w:sz w:val="28"/>
                <w:szCs w:val="28"/>
              </w:rPr>
              <w:t>___________________ И.О. Фамилия</w:t>
            </w:r>
          </w:p>
          <w:p w14:paraId="513EB22A" w14:textId="77777777" w:rsidR="00FB27D4" w:rsidRPr="00FB27D4" w:rsidRDefault="00FB27D4" w:rsidP="00FB27D4">
            <w:pPr>
              <w:contextualSpacing/>
              <w:rPr>
                <w:rFonts w:eastAsia="Calibri"/>
              </w:rPr>
            </w:pPr>
            <w:r w:rsidRPr="00FB27D4">
              <w:rPr>
                <w:rFonts w:eastAsia="Calibri"/>
                <w:sz w:val="28"/>
                <w:szCs w:val="28"/>
              </w:rPr>
              <w:t>            </w:t>
            </w:r>
            <w:r w:rsidRPr="00FB27D4">
              <w:rPr>
                <w:rFonts w:eastAsia="Calibri"/>
              </w:rPr>
              <w:t>(подпись)</w:t>
            </w:r>
          </w:p>
        </w:tc>
        <w:tc>
          <w:tcPr>
            <w:tcW w:w="4673" w:type="dxa"/>
            <w:vAlign w:val="center"/>
          </w:tcPr>
          <w:p w14:paraId="6D45E293" w14:textId="77777777" w:rsidR="00FB27D4" w:rsidRPr="00FB27D4" w:rsidRDefault="00FB27D4" w:rsidP="00FB27D4">
            <w:pPr>
              <w:contextualSpacing/>
              <w:rPr>
                <w:rFonts w:eastAsia="Calibri"/>
                <w:sz w:val="28"/>
                <w:szCs w:val="28"/>
              </w:rPr>
            </w:pPr>
            <w:r w:rsidRPr="00FB27D4">
              <w:rPr>
                <w:rFonts w:eastAsia="Calibri"/>
                <w:sz w:val="28"/>
                <w:szCs w:val="28"/>
              </w:rPr>
              <w:t>Должность</w:t>
            </w:r>
          </w:p>
          <w:p w14:paraId="2D122221" w14:textId="77777777" w:rsidR="00FB27D4" w:rsidRPr="00FB27D4" w:rsidRDefault="00FB27D4" w:rsidP="00FB27D4">
            <w:pPr>
              <w:contextualSpacing/>
              <w:rPr>
                <w:rFonts w:eastAsia="Calibri"/>
                <w:sz w:val="28"/>
                <w:szCs w:val="28"/>
              </w:rPr>
            </w:pPr>
          </w:p>
          <w:p w14:paraId="2BB4283A" w14:textId="77777777" w:rsidR="00FB27D4" w:rsidRPr="00FB27D4" w:rsidRDefault="00FB27D4" w:rsidP="00FB27D4">
            <w:pPr>
              <w:contextualSpacing/>
              <w:rPr>
                <w:rFonts w:eastAsia="Calibri"/>
                <w:sz w:val="28"/>
                <w:szCs w:val="28"/>
              </w:rPr>
            </w:pPr>
            <w:r w:rsidRPr="00FB27D4">
              <w:rPr>
                <w:rFonts w:eastAsia="Calibri"/>
                <w:sz w:val="28"/>
                <w:szCs w:val="28"/>
              </w:rPr>
              <w:t>___________________ И.О. Фамилия</w:t>
            </w:r>
          </w:p>
          <w:p w14:paraId="3978038D" w14:textId="77777777" w:rsidR="00FB27D4" w:rsidRPr="00FB27D4" w:rsidRDefault="00FB27D4" w:rsidP="00FB27D4">
            <w:pPr>
              <w:contextualSpacing/>
              <w:rPr>
                <w:rFonts w:eastAsia="Calibri"/>
                <w:highlight w:val="yellow"/>
              </w:rPr>
            </w:pPr>
            <w:r w:rsidRPr="00FB27D4">
              <w:rPr>
                <w:rFonts w:eastAsia="Calibri"/>
                <w:sz w:val="28"/>
                <w:szCs w:val="28"/>
              </w:rPr>
              <w:t>           </w:t>
            </w:r>
            <w:r w:rsidRPr="00FB27D4">
              <w:rPr>
                <w:rFonts w:eastAsia="Calibri"/>
              </w:rPr>
              <w:t>(подпись)</w:t>
            </w:r>
          </w:p>
        </w:tc>
      </w:tr>
      <w:tr w:rsidR="00FB27D4" w:rsidRPr="00FB27D4" w14:paraId="359FBB3A" w14:textId="77777777" w:rsidTr="00FB27D4">
        <w:trPr>
          <w:trHeight w:val="80"/>
        </w:trPr>
        <w:tc>
          <w:tcPr>
            <w:tcW w:w="4672" w:type="dxa"/>
          </w:tcPr>
          <w:p w14:paraId="75859F3A" w14:textId="77777777" w:rsidR="00FB27D4" w:rsidRPr="00FB27D4" w:rsidRDefault="00FB27D4" w:rsidP="00FB27D4">
            <w:pPr>
              <w:contextualSpacing/>
              <w:rPr>
                <w:rFonts w:eastAsia="Calibri"/>
                <w:sz w:val="28"/>
                <w:szCs w:val="28"/>
              </w:rPr>
            </w:pPr>
          </w:p>
          <w:p w14:paraId="223A6896" w14:textId="77777777" w:rsidR="00FB27D4" w:rsidRPr="00FB27D4" w:rsidRDefault="00FB27D4" w:rsidP="00FB27D4">
            <w:pPr>
              <w:contextualSpacing/>
              <w:rPr>
                <w:rFonts w:eastAsia="Calibri"/>
                <w:sz w:val="28"/>
                <w:szCs w:val="28"/>
              </w:rPr>
            </w:pPr>
            <w:r w:rsidRPr="00FB27D4">
              <w:rPr>
                <w:rFonts w:eastAsia="Calibri"/>
              </w:rPr>
              <w:t>М.П</w:t>
            </w:r>
            <w:r w:rsidRPr="00FB27D4">
              <w:rPr>
                <w:rFonts w:eastAsia="Calibri"/>
                <w:i/>
                <w:iCs/>
              </w:rPr>
              <w:t>.</w:t>
            </w:r>
            <w:r w:rsidRPr="00FB27D4">
              <w:rPr>
                <w:rFonts w:eastAsia="Calibri"/>
                <w:i/>
                <w:iCs/>
                <w:sz w:val="20"/>
                <w:szCs w:val="20"/>
              </w:rPr>
              <w:t xml:space="preserve"> (если имеется)</w:t>
            </w:r>
          </w:p>
        </w:tc>
        <w:tc>
          <w:tcPr>
            <w:tcW w:w="4673" w:type="dxa"/>
          </w:tcPr>
          <w:p w14:paraId="35CB075A" w14:textId="77777777" w:rsidR="00FB27D4" w:rsidRPr="00FB27D4" w:rsidRDefault="00FB27D4" w:rsidP="00FB27D4">
            <w:pPr>
              <w:contextualSpacing/>
              <w:rPr>
                <w:rFonts w:eastAsia="Calibri"/>
                <w:sz w:val="28"/>
                <w:szCs w:val="28"/>
              </w:rPr>
            </w:pPr>
          </w:p>
          <w:p w14:paraId="48E5DEC3" w14:textId="0580102B" w:rsidR="00FB27D4" w:rsidRPr="00FB27D4" w:rsidRDefault="00FB27D4" w:rsidP="00FB27D4">
            <w:pPr>
              <w:contextualSpacing/>
              <w:rPr>
                <w:rFonts w:eastAsia="Calibri"/>
                <w:sz w:val="28"/>
                <w:szCs w:val="28"/>
              </w:rPr>
            </w:pPr>
            <w:r w:rsidRPr="00FB27D4">
              <w:rPr>
                <w:rFonts w:eastAsia="Calibri"/>
              </w:rPr>
              <w:t>М.П</w:t>
            </w:r>
            <w:r w:rsidRPr="00FB27D4">
              <w:rPr>
                <w:rFonts w:eastAsia="Calibri"/>
                <w:i/>
                <w:iCs/>
              </w:rPr>
              <w:t>.</w:t>
            </w:r>
            <w:r w:rsidRPr="00FB27D4">
              <w:rPr>
                <w:rFonts w:eastAsia="Calibri"/>
                <w:i/>
                <w:iCs/>
                <w:sz w:val="20"/>
                <w:szCs w:val="20"/>
              </w:rPr>
              <w:t xml:space="preserve"> </w:t>
            </w:r>
            <w:r w:rsidR="005F4438" w:rsidRPr="00FB27D4">
              <w:rPr>
                <w:rFonts w:eastAsia="Calibri"/>
                <w:i/>
                <w:iCs/>
                <w:sz w:val="20"/>
                <w:szCs w:val="20"/>
              </w:rPr>
              <w:t>(если имеется)</w:t>
            </w:r>
          </w:p>
        </w:tc>
      </w:tr>
    </w:tbl>
    <w:p w14:paraId="74AEC122" w14:textId="77777777" w:rsidR="000B3DA1" w:rsidRDefault="000B3DA1" w:rsidP="000B3DA1">
      <w:pPr>
        <w:rPr>
          <w:sz w:val="28"/>
          <w:szCs w:val="28"/>
        </w:rPr>
      </w:pPr>
      <w:r>
        <w:rPr>
          <w:sz w:val="28"/>
          <w:szCs w:val="28"/>
        </w:rPr>
        <w:br w:type="page"/>
      </w:r>
    </w:p>
    <w:p w14:paraId="2D6C2BDB" w14:textId="235D07ED" w:rsidR="00065313" w:rsidRDefault="00065313" w:rsidP="00065313">
      <w:pPr>
        <w:spacing w:line="227" w:lineRule="auto"/>
        <w:ind w:left="5539" w:right="24" w:firstLine="10"/>
        <w:jc w:val="both"/>
        <w:rPr>
          <w:color w:val="000000"/>
          <w:lang w:eastAsia="en-US"/>
        </w:rPr>
      </w:pPr>
      <w:r w:rsidRPr="005E21D6">
        <w:rPr>
          <w:color w:val="000000"/>
          <w:lang w:eastAsia="en-US"/>
        </w:rPr>
        <w:lastRenderedPageBreak/>
        <w:t xml:space="preserve">Приложение № </w:t>
      </w:r>
      <w:r w:rsidR="00F4157D">
        <w:rPr>
          <w:color w:val="000000"/>
          <w:lang w:eastAsia="en-US"/>
        </w:rPr>
        <w:t>1</w:t>
      </w:r>
      <w:r w:rsidRPr="005E21D6">
        <w:rPr>
          <w:color w:val="000000"/>
          <w:lang w:eastAsia="en-US"/>
        </w:rPr>
        <w:t xml:space="preserve"> </w:t>
      </w:r>
    </w:p>
    <w:p w14:paraId="29DB3D23" w14:textId="77777777" w:rsidR="00065313" w:rsidRDefault="00065313" w:rsidP="00065313">
      <w:pPr>
        <w:spacing w:line="227" w:lineRule="auto"/>
        <w:ind w:left="5539" w:right="24" w:firstLine="10"/>
        <w:jc w:val="both"/>
        <w:rPr>
          <w:color w:val="000000"/>
          <w:lang w:eastAsia="en-US"/>
        </w:rPr>
      </w:pPr>
      <w:r w:rsidRPr="005E21D6">
        <w:rPr>
          <w:color w:val="000000"/>
          <w:lang w:eastAsia="en-US"/>
        </w:rPr>
        <w:t xml:space="preserve">к </w:t>
      </w:r>
      <w:r>
        <w:rPr>
          <w:color w:val="000000"/>
          <w:lang w:eastAsia="en-US"/>
        </w:rPr>
        <w:t>Договору от ________ 202__ г.</w:t>
      </w:r>
    </w:p>
    <w:p w14:paraId="6B1292F6" w14:textId="77777777" w:rsidR="00104068" w:rsidRDefault="00104068" w:rsidP="000B3DA1">
      <w:pPr>
        <w:pStyle w:val="a5"/>
        <w:spacing w:line="240" w:lineRule="auto"/>
        <w:jc w:val="center"/>
        <w:rPr>
          <w:rFonts w:eastAsia="Calibri"/>
          <w:sz w:val="28"/>
          <w:szCs w:val="28"/>
          <w:lang w:val="ru-RU"/>
        </w:rPr>
      </w:pPr>
    </w:p>
    <w:p w14:paraId="20E032D1" w14:textId="77777777" w:rsidR="00183B6A" w:rsidRDefault="00183B6A" w:rsidP="000B3DA1">
      <w:pPr>
        <w:pStyle w:val="a5"/>
        <w:spacing w:line="240" w:lineRule="auto"/>
        <w:jc w:val="center"/>
        <w:rPr>
          <w:rFonts w:eastAsia="Calibri"/>
          <w:sz w:val="28"/>
          <w:szCs w:val="28"/>
          <w:lang w:val="ru-RU"/>
        </w:rPr>
      </w:pPr>
    </w:p>
    <w:p w14:paraId="672EF97E" w14:textId="711C7071" w:rsidR="00FB7F82" w:rsidRPr="00104068" w:rsidRDefault="00104068" w:rsidP="000B3DA1">
      <w:pPr>
        <w:pStyle w:val="a5"/>
        <w:spacing w:line="240" w:lineRule="auto"/>
        <w:jc w:val="center"/>
        <w:rPr>
          <w:rFonts w:eastAsia="Calibri"/>
          <w:b/>
          <w:bCs/>
          <w:sz w:val="28"/>
          <w:szCs w:val="28"/>
          <w:lang w:val="ru-RU"/>
        </w:rPr>
      </w:pPr>
      <w:r w:rsidRPr="00104068">
        <w:rPr>
          <w:rFonts w:eastAsia="Calibri"/>
          <w:b/>
          <w:bCs/>
          <w:sz w:val="28"/>
          <w:szCs w:val="28"/>
          <w:lang w:val="ru-RU"/>
        </w:rPr>
        <w:t>Продукция, поставляемая Инициатором проекта</w:t>
      </w:r>
    </w:p>
    <w:p w14:paraId="186C9DCA" w14:textId="1F59A832" w:rsidR="00104068" w:rsidRPr="00D4278D" w:rsidRDefault="00104068" w:rsidP="000B3DA1">
      <w:pPr>
        <w:pStyle w:val="a5"/>
        <w:spacing w:line="240" w:lineRule="auto"/>
        <w:jc w:val="center"/>
        <w:rPr>
          <w:rFonts w:eastAsia="Calibri"/>
          <w:i/>
          <w:iCs/>
          <w:sz w:val="28"/>
          <w:szCs w:val="28"/>
          <w:lang w:val="ru-RU"/>
        </w:rPr>
      </w:pPr>
      <w:r w:rsidRPr="00D4278D">
        <w:rPr>
          <w:rFonts w:eastAsia="Calibri"/>
          <w:i/>
          <w:iCs/>
          <w:sz w:val="28"/>
          <w:szCs w:val="28"/>
          <w:lang w:val="ru-RU"/>
        </w:rPr>
        <w:t>или</w:t>
      </w:r>
    </w:p>
    <w:p w14:paraId="0DE1B49E" w14:textId="5BF8760D" w:rsidR="00104068" w:rsidRPr="00104068" w:rsidRDefault="00104068" w:rsidP="00104068">
      <w:pPr>
        <w:pStyle w:val="a5"/>
        <w:spacing w:line="240" w:lineRule="auto"/>
        <w:jc w:val="center"/>
        <w:rPr>
          <w:rFonts w:eastAsia="Calibri"/>
          <w:b/>
          <w:bCs/>
          <w:sz w:val="28"/>
          <w:szCs w:val="28"/>
          <w:lang w:val="ru-RU"/>
        </w:rPr>
      </w:pPr>
      <w:r w:rsidRPr="00104068">
        <w:rPr>
          <w:rFonts w:eastAsia="Calibri"/>
          <w:b/>
          <w:bCs/>
          <w:sz w:val="28"/>
          <w:szCs w:val="28"/>
          <w:lang w:val="ru-RU"/>
        </w:rPr>
        <w:t>Продукция, поставляемая Участником проекта</w:t>
      </w:r>
    </w:p>
    <w:p w14:paraId="1C19219C" w14:textId="77777777" w:rsidR="00104068" w:rsidRDefault="00104068" w:rsidP="000B3DA1">
      <w:pPr>
        <w:pStyle w:val="a5"/>
        <w:spacing w:line="240" w:lineRule="auto"/>
        <w:jc w:val="center"/>
        <w:rPr>
          <w:rFonts w:eastAsia="Calibri"/>
          <w:sz w:val="28"/>
          <w:szCs w:val="28"/>
          <w:lang w:val="ru-RU"/>
        </w:rPr>
      </w:pPr>
    </w:p>
    <w:p w14:paraId="06DFF3D8" w14:textId="4E411223" w:rsidR="00104068" w:rsidRDefault="00104068" w:rsidP="00104068">
      <w:pPr>
        <w:pStyle w:val="a5"/>
        <w:numPr>
          <w:ilvl w:val="0"/>
          <w:numId w:val="4"/>
        </w:numPr>
        <w:spacing w:line="240" w:lineRule="auto"/>
        <w:rPr>
          <w:rFonts w:eastAsia="Calibri"/>
          <w:b/>
          <w:bCs/>
          <w:sz w:val="28"/>
          <w:szCs w:val="28"/>
          <w:lang w:val="ru-RU"/>
        </w:rPr>
      </w:pPr>
      <w:r w:rsidRPr="00104068">
        <w:rPr>
          <w:rFonts w:eastAsia="Calibri"/>
          <w:b/>
          <w:bCs/>
          <w:sz w:val="28"/>
          <w:szCs w:val="28"/>
          <w:lang w:val="ru-RU"/>
        </w:rPr>
        <w:t>____________________________ (</w:t>
      </w:r>
      <w:r w:rsidRPr="00C55B2A">
        <w:rPr>
          <w:rFonts w:eastAsia="Calibri"/>
          <w:i/>
          <w:iCs/>
          <w:sz w:val="28"/>
          <w:szCs w:val="28"/>
          <w:lang w:val="ru-RU"/>
        </w:rPr>
        <w:t>Наименование продукции</w:t>
      </w:r>
      <w:r w:rsidRPr="00104068">
        <w:rPr>
          <w:rFonts w:eastAsia="Calibri"/>
          <w:b/>
          <w:bCs/>
          <w:sz w:val="28"/>
          <w:szCs w:val="28"/>
          <w:lang w:val="ru-RU"/>
        </w:rPr>
        <w:t>)</w:t>
      </w:r>
    </w:p>
    <w:p w14:paraId="2F2E0B6A" w14:textId="77777777" w:rsidR="00C55B2A" w:rsidRDefault="00C55B2A" w:rsidP="00C55B2A">
      <w:pPr>
        <w:pStyle w:val="a5"/>
        <w:spacing w:line="240" w:lineRule="auto"/>
        <w:ind w:left="360"/>
        <w:rPr>
          <w:rFonts w:eastAsia="Calibri"/>
          <w:b/>
          <w:bCs/>
          <w:sz w:val="28"/>
          <w:szCs w:val="28"/>
          <w:lang w:val="ru-RU"/>
        </w:rPr>
      </w:pPr>
    </w:p>
    <w:tbl>
      <w:tblPr>
        <w:tblStyle w:val="a9"/>
        <w:tblW w:w="0" w:type="auto"/>
        <w:tblInd w:w="-147" w:type="dxa"/>
        <w:tblLook w:val="04A0" w:firstRow="1" w:lastRow="0" w:firstColumn="1" w:lastColumn="0" w:noHBand="0" w:noVBand="1"/>
      </w:tblPr>
      <w:tblGrid>
        <w:gridCol w:w="4962"/>
        <w:gridCol w:w="992"/>
        <w:gridCol w:w="851"/>
        <w:gridCol w:w="850"/>
        <w:gridCol w:w="851"/>
        <w:gridCol w:w="850"/>
      </w:tblGrid>
      <w:tr w:rsidR="00104068" w14:paraId="19497F59" w14:textId="77777777" w:rsidTr="00D4278D">
        <w:tc>
          <w:tcPr>
            <w:tcW w:w="4962" w:type="dxa"/>
            <w:vAlign w:val="center"/>
          </w:tcPr>
          <w:p w14:paraId="7DE63D82" w14:textId="77777777" w:rsidR="00104068" w:rsidRDefault="00104068" w:rsidP="00C55B2A">
            <w:pPr>
              <w:pStyle w:val="a5"/>
              <w:spacing w:line="240" w:lineRule="auto"/>
              <w:jc w:val="center"/>
              <w:rPr>
                <w:rFonts w:eastAsia="Calibri"/>
                <w:b/>
                <w:bCs/>
                <w:sz w:val="28"/>
                <w:szCs w:val="28"/>
                <w:lang w:val="ru-RU"/>
              </w:rPr>
            </w:pPr>
          </w:p>
        </w:tc>
        <w:tc>
          <w:tcPr>
            <w:tcW w:w="992" w:type="dxa"/>
            <w:vAlign w:val="center"/>
          </w:tcPr>
          <w:p w14:paraId="04D2A9D4" w14:textId="156E04E7" w:rsidR="00104068" w:rsidRDefault="00104068" w:rsidP="00C55B2A">
            <w:pPr>
              <w:pStyle w:val="a5"/>
              <w:spacing w:line="240" w:lineRule="auto"/>
              <w:jc w:val="center"/>
              <w:rPr>
                <w:rFonts w:eastAsia="Calibri"/>
                <w:b/>
                <w:bCs/>
                <w:sz w:val="28"/>
                <w:szCs w:val="28"/>
                <w:lang w:val="ru-RU"/>
              </w:rPr>
            </w:pPr>
            <w:r>
              <w:rPr>
                <w:rFonts w:eastAsia="Calibri"/>
                <w:b/>
                <w:bCs/>
                <w:sz w:val="28"/>
                <w:szCs w:val="28"/>
                <w:lang w:val="ru-RU"/>
              </w:rPr>
              <w:t>год</w:t>
            </w:r>
          </w:p>
        </w:tc>
        <w:tc>
          <w:tcPr>
            <w:tcW w:w="851" w:type="dxa"/>
            <w:vAlign w:val="center"/>
          </w:tcPr>
          <w:p w14:paraId="20C9D866" w14:textId="142D568E" w:rsidR="00104068" w:rsidRDefault="00104068" w:rsidP="00C55B2A">
            <w:pPr>
              <w:pStyle w:val="a5"/>
              <w:spacing w:line="240" w:lineRule="auto"/>
              <w:jc w:val="center"/>
              <w:rPr>
                <w:rFonts w:eastAsia="Calibri"/>
                <w:b/>
                <w:bCs/>
                <w:sz w:val="28"/>
                <w:szCs w:val="28"/>
                <w:lang w:val="ru-RU"/>
              </w:rPr>
            </w:pPr>
            <w:r>
              <w:rPr>
                <w:rFonts w:eastAsia="Calibri"/>
                <w:b/>
                <w:bCs/>
                <w:sz w:val="28"/>
                <w:szCs w:val="28"/>
                <w:lang w:val="ru-RU"/>
              </w:rPr>
              <w:t>год</w:t>
            </w:r>
          </w:p>
        </w:tc>
        <w:tc>
          <w:tcPr>
            <w:tcW w:w="850" w:type="dxa"/>
            <w:vAlign w:val="center"/>
          </w:tcPr>
          <w:p w14:paraId="7A7F853C" w14:textId="22A70022" w:rsidR="00104068" w:rsidRDefault="00104068" w:rsidP="00C55B2A">
            <w:pPr>
              <w:pStyle w:val="a5"/>
              <w:spacing w:line="240" w:lineRule="auto"/>
              <w:jc w:val="center"/>
              <w:rPr>
                <w:rFonts w:eastAsia="Calibri"/>
                <w:b/>
                <w:bCs/>
                <w:sz w:val="28"/>
                <w:szCs w:val="28"/>
                <w:lang w:val="ru-RU"/>
              </w:rPr>
            </w:pPr>
            <w:r w:rsidRPr="00687E0D">
              <w:rPr>
                <w:rFonts w:eastAsia="Calibri"/>
                <w:b/>
                <w:bCs/>
                <w:sz w:val="28"/>
                <w:szCs w:val="28"/>
                <w:lang w:val="ru-RU"/>
              </w:rPr>
              <w:t>год</w:t>
            </w:r>
          </w:p>
        </w:tc>
        <w:tc>
          <w:tcPr>
            <w:tcW w:w="851" w:type="dxa"/>
            <w:vAlign w:val="center"/>
          </w:tcPr>
          <w:p w14:paraId="09275A3E" w14:textId="7BBCD604" w:rsidR="00104068" w:rsidRDefault="00104068" w:rsidP="00C55B2A">
            <w:pPr>
              <w:pStyle w:val="a5"/>
              <w:spacing w:line="240" w:lineRule="auto"/>
              <w:jc w:val="center"/>
              <w:rPr>
                <w:rFonts w:eastAsia="Calibri"/>
                <w:b/>
                <w:bCs/>
                <w:sz w:val="28"/>
                <w:szCs w:val="28"/>
                <w:lang w:val="ru-RU"/>
              </w:rPr>
            </w:pPr>
            <w:r w:rsidRPr="00687E0D">
              <w:rPr>
                <w:rFonts w:eastAsia="Calibri"/>
                <w:b/>
                <w:bCs/>
                <w:sz w:val="28"/>
                <w:szCs w:val="28"/>
                <w:lang w:val="ru-RU"/>
              </w:rPr>
              <w:t>год</w:t>
            </w:r>
          </w:p>
        </w:tc>
        <w:tc>
          <w:tcPr>
            <w:tcW w:w="850" w:type="dxa"/>
            <w:vAlign w:val="center"/>
          </w:tcPr>
          <w:p w14:paraId="45BDB159" w14:textId="166B441A" w:rsidR="00104068" w:rsidRDefault="00104068" w:rsidP="00C55B2A">
            <w:pPr>
              <w:pStyle w:val="a5"/>
              <w:spacing w:line="240" w:lineRule="auto"/>
              <w:jc w:val="center"/>
              <w:rPr>
                <w:rFonts w:eastAsia="Calibri"/>
                <w:b/>
                <w:bCs/>
                <w:sz w:val="28"/>
                <w:szCs w:val="28"/>
                <w:lang w:val="ru-RU"/>
              </w:rPr>
            </w:pPr>
            <w:r w:rsidRPr="00687E0D">
              <w:rPr>
                <w:rFonts w:eastAsia="Calibri"/>
                <w:b/>
                <w:bCs/>
                <w:sz w:val="28"/>
                <w:szCs w:val="28"/>
                <w:lang w:val="ru-RU"/>
              </w:rPr>
              <w:t>год</w:t>
            </w:r>
          </w:p>
        </w:tc>
      </w:tr>
      <w:tr w:rsidR="00104068" w14:paraId="3D617CA8" w14:textId="77777777" w:rsidTr="00D4278D">
        <w:tc>
          <w:tcPr>
            <w:tcW w:w="4962" w:type="dxa"/>
            <w:vAlign w:val="center"/>
          </w:tcPr>
          <w:p w14:paraId="33A72EE8" w14:textId="4A5021E3" w:rsidR="00104068" w:rsidRPr="00C55B2A" w:rsidRDefault="00104068" w:rsidP="00D4278D">
            <w:pPr>
              <w:pStyle w:val="a5"/>
              <w:spacing w:line="240" w:lineRule="auto"/>
              <w:jc w:val="left"/>
              <w:rPr>
                <w:rFonts w:eastAsia="Calibri"/>
                <w:sz w:val="28"/>
                <w:szCs w:val="28"/>
                <w:lang w:val="ru-RU"/>
              </w:rPr>
            </w:pPr>
            <w:r w:rsidRPr="00C55B2A">
              <w:rPr>
                <w:rFonts w:eastAsia="Calibri"/>
                <w:sz w:val="28"/>
                <w:szCs w:val="28"/>
                <w:lang w:val="ru-RU"/>
              </w:rPr>
              <w:t>Объём поставки импортозамещающей промышленной продукции промышленного кластера, млн. руб.</w:t>
            </w:r>
          </w:p>
        </w:tc>
        <w:tc>
          <w:tcPr>
            <w:tcW w:w="992" w:type="dxa"/>
            <w:vAlign w:val="center"/>
          </w:tcPr>
          <w:p w14:paraId="2FBF4F40" w14:textId="77777777" w:rsidR="00104068" w:rsidRDefault="00104068" w:rsidP="00104068">
            <w:pPr>
              <w:pStyle w:val="a5"/>
              <w:spacing w:line="240" w:lineRule="auto"/>
              <w:rPr>
                <w:rFonts w:eastAsia="Calibri"/>
                <w:b/>
                <w:bCs/>
                <w:sz w:val="28"/>
                <w:szCs w:val="28"/>
                <w:lang w:val="ru-RU"/>
              </w:rPr>
            </w:pPr>
          </w:p>
        </w:tc>
        <w:tc>
          <w:tcPr>
            <w:tcW w:w="851" w:type="dxa"/>
            <w:vAlign w:val="center"/>
          </w:tcPr>
          <w:p w14:paraId="59502357" w14:textId="77777777" w:rsidR="00104068" w:rsidRDefault="00104068" w:rsidP="00104068">
            <w:pPr>
              <w:pStyle w:val="a5"/>
              <w:spacing w:line="240" w:lineRule="auto"/>
              <w:rPr>
                <w:rFonts w:eastAsia="Calibri"/>
                <w:b/>
                <w:bCs/>
                <w:sz w:val="28"/>
                <w:szCs w:val="28"/>
                <w:lang w:val="ru-RU"/>
              </w:rPr>
            </w:pPr>
          </w:p>
        </w:tc>
        <w:tc>
          <w:tcPr>
            <w:tcW w:w="850" w:type="dxa"/>
            <w:vAlign w:val="center"/>
          </w:tcPr>
          <w:p w14:paraId="72689951" w14:textId="77777777" w:rsidR="00104068" w:rsidRDefault="00104068" w:rsidP="00104068">
            <w:pPr>
              <w:pStyle w:val="a5"/>
              <w:spacing w:line="240" w:lineRule="auto"/>
              <w:rPr>
                <w:rFonts w:eastAsia="Calibri"/>
                <w:b/>
                <w:bCs/>
                <w:sz w:val="28"/>
                <w:szCs w:val="28"/>
                <w:lang w:val="ru-RU"/>
              </w:rPr>
            </w:pPr>
          </w:p>
        </w:tc>
        <w:tc>
          <w:tcPr>
            <w:tcW w:w="851" w:type="dxa"/>
            <w:vAlign w:val="center"/>
          </w:tcPr>
          <w:p w14:paraId="31CEBB07" w14:textId="77777777" w:rsidR="00104068" w:rsidRDefault="00104068" w:rsidP="00104068">
            <w:pPr>
              <w:pStyle w:val="a5"/>
              <w:spacing w:line="240" w:lineRule="auto"/>
              <w:rPr>
                <w:rFonts w:eastAsia="Calibri"/>
                <w:b/>
                <w:bCs/>
                <w:sz w:val="28"/>
                <w:szCs w:val="28"/>
                <w:lang w:val="ru-RU"/>
              </w:rPr>
            </w:pPr>
          </w:p>
        </w:tc>
        <w:tc>
          <w:tcPr>
            <w:tcW w:w="850" w:type="dxa"/>
            <w:vAlign w:val="center"/>
          </w:tcPr>
          <w:p w14:paraId="62E9C618" w14:textId="77777777" w:rsidR="00104068" w:rsidRDefault="00104068" w:rsidP="00104068">
            <w:pPr>
              <w:pStyle w:val="a5"/>
              <w:spacing w:line="240" w:lineRule="auto"/>
              <w:rPr>
                <w:rFonts w:eastAsia="Calibri"/>
                <w:b/>
                <w:bCs/>
                <w:sz w:val="28"/>
                <w:szCs w:val="28"/>
                <w:lang w:val="ru-RU"/>
              </w:rPr>
            </w:pPr>
          </w:p>
        </w:tc>
      </w:tr>
    </w:tbl>
    <w:p w14:paraId="2FBCADD9" w14:textId="77777777" w:rsidR="00104068" w:rsidRDefault="00104068" w:rsidP="000B3DA1">
      <w:pPr>
        <w:pStyle w:val="a5"/>
        <w:spacing w:line="240" w:lineRule="auto"/>
        <w:jc w:val="center"/>
        <w:rPr>
          <w:rFonts w:eastAsia="Calibri"/>
          <w:sz w:val="28"/>
          <w:szCs w:val="28"/>
          <w:lang w:val="ru-RU"/>
        </w:rPr>
      </w:pPr>
    </w:p>
    <w:p w14:paraId="48523E86" w14:textId="77777777" w:rsidR="00534DF9" w:rsidRDefault="00534DF9" w:rsidP="00534DF9">
      <w:pPr>
        <w:shd w:val="clear" w:color="auto" w:fill="FFFFFF" w:themeFill="background1"/>
        <w:tabs>
          <w:tab w:val="left" w:pos="3022"/>
        </w:tabs>
        <w:jc w:val="center"/>
        <w:rPr>
          <w:b/>
          <w:bCs/>
          <w:sz w:val="28"/>
          <w:szCs w:val="28"/>
        </w:rPr>
      </w:pPr>
    </w:p>
    <w:p w14:paraId="16356396" w14:textId="77777777" w:rsidR="00534DF9" w:rsidRPr="008325EF" w:rsidRDefault="00534DF9" w:rsidP="00534DF9">
      <w:pPr>
        <w:shd w:val="clear" w:color="auto" w:fill="FFFFFF" w:themeFill="background1"/>
        <w:tabs>
          <w:tab w:val="left" w:pos="3022"/>
        </w:tabs>
        <w:jc w:val="center"/>
        <w:rPr>
          <w:sz w:val="28"/>
          <w:szCs w:val="28"/>
        </w:rPr>
      </w:pPr>
      <w:r w:rsidRPr="008325EF">
        <w:rPr>
          <w:sz w:val="28"/>
          <w:szCs w:val="28"/>
        </w:rPr>
        <w:t>ПОДПИСИ СТОРОН</w:t>
      </w:r>
    </w:p>
    <w:p w14:paraId="193A4138" w14:textId="77777777" w:rsidR="00534DF9" w:rsidRDefault="00534DF9" w:rsidP="00534DF9">
      <w:pPr>
        <w:shd w:val="clear" w:color="auto" w:fill="FFFFFF" w:themeFill="background1"/>
        <w:tabs>
          <w:tab w:val="left" w:pos="3022"/>
        </w:tabs>
        <w:jc w:val="center"/>
        <w:rPr>
          <w:b/>
          <w:bCs/>
          <w:sz w:val="28"/>
          <w:szCs w:val="28"/>
        </w:rPr>
      </w:pPr>
    </w:p>
    <w:p w14:paraId="6AE4BF02" w14:textId="77777777" w:rsidR="00534DF9" w:rsidRDefault="00534DF9" w:rsidP="00534DF9">
      <w:pPr>
        <w:shd w:val="clear" w:color="auto" w:fill="FFFFFF" w:themeFill="background1"/>
        <w:tabs>
          <w:tab w:val="left" w:pos="3022"/>
        </w:tabs>
        <w:jc w:val="center"/>
        <w:rPr>
          <w:b/>
          <w:bCs/>
          <w:sz w:val="28"/>
          <w:szCs w:val="28"/>
        </w:rPr>
      </w:pPr>
    </w:p>
    <w:tbl>
      <w:tblPr>
        <w:tblpPr w:leftFromText="180" w:rightFromText="180" w:vertAnchor="text" w:horzAnchor="margin" w:tblpY="184"/>
        <w:tblW w:w="0" w:type="auto"/>
        <w:tblLook w:val="04A0" w:firstRow="1" w:lastRow="0" w:firstColumn="1" w:lastColumn="0" w:noHBand="0" w:noVBand="1"/>
      </w:tblPr>
      <w:tblGrid>
        <w:gridCol w:w="4672"/>
        <w:gridCol w:w="4673"/>
      </w:tblGrid>
      <w:tr w:rsidR="00534DF9" w:rsidRPr="00FB27D4" w14:paraId="3F4E6E75" w14:textId="77777777">
        <w:trPr>
          <w:trHeight w:val="3126"/>
        </w:trPr>
        <w:tc>
          <w:tcPr>
            <w:tcW w:w="4672" w:type="dxa"/>
          </w:tcPr>
          <w:p w14:paraId="64809C5F" w14:textId="77777777" w:rsidR="00534DF9" w:rsidRPr="00FB27D4" w:rsidRDefault="00534DF9">
            <w:pPr>
              <w:contextualSpacing/>
              <w:rPr>
                <w:rFonts w:eastAsia="Calibri"/>
                <w:b/>
                <w:bCs/>
                <w:sz w:val="28"/>
                <w:szCs w:val="28"/>
              </w:rPr>
            </w:pPr>
            <w:r>
              <w:rPr>
                <w:rFonts w:eastAsia="Calibri"/>
                <w:b/>
                <w:bCs/>
                <w:sz w:val="28"/>
                <w:szCs w:val="28"/>
              </w:rPr>
              <w:t>Инициатор проекта</w:t>
            </w:r>
            <w:r w:rsidRPr="00FB27D4">
              <w:rPr>
                <w:rFonts w:eastAsia="Calibri"/>
                <w:b/>
                <w:bCs/>
                <w:sz w:val="28"/>
                <w:szCs w:val="28"/>
              </w:rPr>
              <w:t>:</w:t>
            </w:r>
          </w:p>
          <w:p w14:paraId="34FBD10A" w14:textId="77777777" w:rsidR="00534DF9" w:rsidRDefault="00534DF9">
            <w:pPr>
              <w:contextualSpacing/>
              <w:rPr>
                <w:rFonts w:eastAsia="Calibri"/>
                <w:sz w:val="28"/>
                <w:szCs w:val="28"/>
              </w:rPr>
            </w:pPr>
            <w:r>
              <w:rPr>
                <w:rFonts w:eastAsia="Calibri"/>
                <w:sz w:val="28"/>
                <w:szCs w:val="28"/>
              </w:rPr>
              <w:t>________________________</w:t>
            </w:r>
          </w:p>
          <w:p w14:paraId="3B8F2F05" w14:textId="77777777" w:rsidR="00534DF9" w:rsidRPr="00FB27D4" w:rsidRDefault="00534DF9">
            <w:pPr>
              <w:contextualSpacing/>
              <w:rPr>
                <w:rFonts w:eastAsia="Calibri"/>
                <w:sz w:val="28"/>
                <w:szCs w:val="28"/>
              </w:rPr>
            </w:pPr>
            <w:r>
              <w:rPr>
                <w:rFonts w:eastAsia="Calibri"/>
                <w:sz w:val="28"/>
                <w:szCs w:val="28"/>
              </w:rPr>
              <w:t>________________________</w:t>
            </w:r>
          </w:p>
          <w:p w14:paraId="7F0BAA1B" w14:textId="77777777" w:rsidR="00534DF9" w:rsidRPr="00FB27D4" w:rsidRDefault="00534DF9">
            <w:pPr>
              <w:contextualSpacing/>
              <w:rPr>
                <w:rFonts w:eastAsia="Calibri"/>
                <w:sz w:val="28"/>
                <w:szCs w:val="28"/>
              </w:rPr>
            </w:pPr>
          </w:p>
          <w:p w14:paraId="7D89BF19" w14:textId="77777777" w:rsidR="00534DF9" w:rsidRPr="00FB27D4" w:rsidRDefault="00534DF9">
            <w:pPr>
              <w:contextualSpacing/>
              <w:rPr>
                <w:rFonts w:eastAsia="Calibri"/>
                <w:sz w:val="28"/>
                <w:szCs w:val="28"/>
              </w:rPr>
            </w:pPr>
          </w:p>
          <w:p w14:paraId="28751480" w14:textId="77777777" w:rsidR="00534DF9" w:rsidRDefault="00534DF9">
            <w:pPr>
              <w:contextualSpacing/>
              <w:rPr>
                <w:rFonts w:eastAsia="Calibri"/>
                <w:sz w:val="28"/>
                <w:szCs w:val="28"/>
              </w:rPr>
            </w:pPr>
          </w:p>
          <w:p w14:paraId="2EA03410" w14:textId="77777777" w:rsidR="00534DF9" w:rsidRPr="00FB27D4" w:rsidRDefault="00534DF9">
            <w:pPr>
              <w:contextualSpacing/>
              <w:rPr>
                <w:rFonts w:eastAsia="Calibri"/>
                <w:sz w:val="28"/>
                <w:szCs w:val="28"/>
              </w:rPr>
            </w:pPr>
          </w:p>
        </w:tc>
        <w:tc>
          <w:tcPr>
            <w:tcW w:w="4673" w:type="dxa"/>
          </w:tcPr>
          <w:p w14:paraId="52FA212E" w14:textId="77777777" w:rsidR="00534DF9" w:rsidRPr="00FB27D4" w:rsidRDefault="00534DF9">
            <w:pPr>
              <w:contextualSpacing/>
              <w:rPr>
                <w:rFonts w:eastAsia="Calibri"/>
                <w:b/>
                <w:bCs/>
                <w:sz w:val="28"/>
                <w:szCs w:val="28"/>
              </w:rPr>
            </w:pPr>
            <w:r>
              <w:rPr>
                <w:rFonts w:eastAsia="Calibri"/>
                <w:b/>
                <w:bCs/>
                <w:sz w:val="28"/>
                <w:szCs w:val="28"/>
              </w:rPr>
              <w:t>Участник проекта</w:t>
            </w:r>
            <w:r w:rsidRPr="00FB27D4">
              <w:rPr>
                <w:rFonts w:eastAsia="Calibri"/>
                <w:b/>
                <w:bCs/>
                <w:sz w:val="28"/>
                <w:szCs w:val="28"/>
              </w:rPr>
              <w:t>:</w:t>
            </w:r>
          </w:p>
          <w:p w14:paraId="60D7B39B" w14:textId="77777777" w:rsidR="00534DF9" w:rsidRDefault="00534DF9">
            <w:pPr>
              <w:contextualSpacing/>
              <w:rPr>
                <w:rFonts w:eastAsia="Calibri"/>
                <w:sz w:val="28"/>
                <w:szCs w:val="28"/>
              </w:rPr>
            </w:pPr>
            <w:r>
              <w:rPr>
                <w:rFonts w:eastAsia="Calibri"/>
                <w:sz w:val="28"/>
                <w:szCs w:val="28"/>
              </w:rPr>
              <w:t>________________________</w:t>
            </w:r>
          </w:p>
          <w:p w14:paraId="4E122F9A" w14:textId="77777777" w:rsidR="00534DF9" w:rsidRPr="00FB27D4" w:rsidRDefault="00534DF9">
            <w:pPr>
              <w:contextualSpacing/>
              <w:rPr>
                <w:rFonts w:eastAsia="Calibri"/>
                <w:sz w:val="28"/>
                <w:szCs w:val="28"/>
              </w:rPr>
            </w:pPr>
            <w:r>
              <w:rPr>
                <w:rFonts w:eastAsia="Calibri"/>
                <w:sz w:val="28"/>
                <w:szCs w:val="28"/>
              </w:rPr>
              <w:t>________________________</w:t>
            </w:r>
          </w:p>
          <w:p w14:paraId="2AB90F2C" w14:textId="77777777" w:rsidR="00534DF9" w:rsidRPr="00FB27D4" w:rsidRDefault="00534DF9">
            <w:pPr>
              <w:contextualSpacing/>
              <w:rPr>
                <w:rFonts w:eastAsia="Calibri"/>
                <w:sz w:val="28"/>
                <w:szCs w:val="28"/>
                <w:highlight w:val="yellow"/>
              </w:rPr>
            </w:pPr>
          </w:p>
          <w:p w14:paraId="1887D7DD" w14:textId="77777777" w:rsidR="00534DF9" w:rsidRDefault="00534DF9">
            <w:pPr>
              <w:contextualSpacing/>
              <w:rPr>
                <w:rFonts w:eastAsia="Calibri"/>
                <w:sz w:val="28"/>
                <w:szCs w:val="28"/>
              </w:rPr>
            </w:pPr>
          </w:p>
          <w:p w14:paraId="2E70FAB3" w14:textId="77777777" w:rsidR="00534DF9" w:rsidRPr="00FB27D4" w:rsidRDefault="00534DF9">
            <w:pPr>
              <w:contextualSpacing/>
              <w:rPr>
                <w:rFonts w:eastAsia="Calibri"/>
                <w:sz w:val="28"/>
                <w:szCs w:val="28"/>
              </w:rPr>
            </w:pPr>
          </w:p>
        </w:tc>
      </w:tr>
    </w:tbl>
    <w:p w14:paraId="0FAC3C15" w14:textId="77777777" w:rsidR="00104068" w:rsidRDefault="00104068" w:rsidP="000B3DA1">
      <w:pPr>
        <w:pStyle w:val="a5"/>
        <w:spacing w:line="240" w:lineRule="auto"/>
        <w:jc w:val="center"/>
        <w:rPr>
          <w:rFonts w:eastAsia="Calibri"/>
          <w:sz w:val="28"/>
          <w:szCs w:val="28"/>
          <w:lang w:val="ru-RU"/>
        </w:rPr>
      </w:pPr>
    </w:p>
    <w:sectPr w:rsidR="00104068" w:rsidSect="00050904">
      <w:footerReference w:type="default" r:id="rId7"/>
      <w:pgSz w:w="11906" w:h="16838" w:code="9"/>
      <w:pgMar w:top="1022"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C93C" w14:textId="77777777" w:rsidR="00C454AC" w:rsidRDefault="00C454AC" w:rsidP="005F6805">
      <w:r>
        <w:separator/>
      </w:r>
    </w:p>
  </w:endnote>
  <w:endnote w:type="continuationSeparator" w:id="0">
    <w:p w14:paraId="6D11E88E" w14:textId="77777777" w:rsidR="00C454AC" w:rsidRDefault="00C454AC" w:rsidP="005F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0101"/>
      <w:docPartObj>
        <w:docPartGallery w:val="Page Numbers (Bottom of Page)"/>
        <w:docPartUnique/>
      </w:docPartObj>
    </w:sdtPr>
    <w:sdtEndPr/>
    <w:sdtContent>
      <w:p w14:paraId="39F840BC" w14:textId="46363E16" w:rsidR="000629A7" w:rsidRDefault="000629A7">
        <w:pPr>
          <w:pStyle w:val="ad"/>
          <w:jc w:val="center"/>
        </w:pPr>
        <w:r>
          <w:fldChar w:fldCharType="begin"/>
        </w:r>
        <w:r>
          <w:instrText>PAGE   \* MERGEFORMAT</w:instrText>
        </w:r>
        <w:r>
          <w:fldChar w:fldCharType="separate"/>
        </w:r>
        <w:r>
          <w:t>2</w:t>
        </w:r>
        <w:r>
          <w:fldChar w:fldCharType="end"/>
        </w:r>
      </w:p>
    </w:sdtContent>
  </w:sdt>
  <w:p w14:paraId="7917B953" w14:textId="77777777" w:rsidR="000629A7" w:rsidRDefault="000629A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9DEA" w14:textId="77777777" w:rsidR="00C454AC" w:rsidRDefault="00C454AC" w:rsidP="005F6805">
      <w:r>
        <w:separator/>
      </w:r>
    </w:p>
  </w:footnote>
  <w:footnote w:type="continuationSeparator" w:id="0">
    <w:p w14:paraId="1E78F063" w14:textId="77777777" w:rsidR="00C454AC" w:rsidRDefault="00C454AC" w:rsidP="005F6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A7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05393"/>
    <w:multiLevelType w:val="hybridMultilevel"/>
    <w:tmpl w:val="A562476E"/>
    <w:lvl w:ilvl="0" w:tplc="AF12D9B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99652C"/>
    <w:multiLevelType w:val="multilevel"/>
    <w:tmpl w:val="4E20A8C4"/>
    <w:lvl w:ilvl="0">
      <w:start w:val="1"/>
      <w:numFmt w:val="decimal"/>
      <w:lvlText w:val="%1."/>
      <w:lvlJc w:val="left"/>
      <w:pPr>
        <w:ind w:left="720" w:hanging="360"/>
      </w:pPr>
      <w:rPr>
        <w:rFonts w:hint="default"/>
        <w:b w:val="0"/>
        <w:bCs w:val="0"/>
      </w:rPr>
    </w:lvl>
    <w:lvl w:ilvl="1">
      <w:start w:val="1"/>
      <w:numFmt w:val="decimal"/>
      <w:isLgl/>
      <w:lvlText w:val="%1.%2."/>
      <w:lvlJc w:val="left"/>
      <w:pPr>
        <w:ind w:left="1550" w:hanging="840"/>
      </w:pPr>
      <w:rPr>
        <w:rFonts w:eastAsia="Times New Roman" w:hint="default"/>
        <w:b w:val="0"/>
        <w:bCs/>
      </w:rPr>
    </w:lvl>
    <w:lvl w:ilvl="2">
      <w:start w:val="1"/>
      <w:numFmt w:val="decimal"/>
      <w:isLgl/>
      <w:lvlText w:val="%1.%2.%3."/>
      <w:lvlJc w:val="left"/>
      <w:pPr>
        <w:ind w:left="1614" w:hanging="840"/>
      </w:pPr>
      <w:rPr>
        <w:rFonts w:eastAsia="Times New Roman" w:hint="default"/>
        <w:b w:val="0"/>
      </w:rPr>
    </w:lvl>
    <w:lvl w:ilvl="3">
      <w:start w:val="1"/>
      <w:numFmt w:val="decimal"/>
      <w:isLgl/>
      <w:lvlText w:val="%1.%2.%3.%4."/>
      <w:lvlJc w:val="left"/>
      <w:pPr>
        <w:ind w:left="2061" w:hanging="1080"/>
      </w:pPr>
      <w:rPr>
        <w:rFonts w:eastAsia="Times New Roman" w:hint="default"/>
        <w:b w:val="0"/>
      </w:rPr>
    </w:lvl>
    <w:lvl w:ilvl="4">
      <w:start w:val="1"/>
      <w:numFmt w:val="decimal"/>
      <w:isLgl/>
      <w:lvlText w:val="%1.%2.%3.%4.%5."/>
      <w:lvlJc w:val="left"/>
      <w:pPr>
        <w:ind w:left="2268" w:hanging="1080"/>
      </w:pPr>
      <w:rPr>
        <w:rFonts w:eastAsia="Times New Roman" w:hint="default"/>
        <w:b w:val="0"/>
      </w:rPr>
    </w:lvl>
    <w:lvl w:ilvl="5">
      <w:start w:val="1"/>
      <w:numFmt w:val="decimal"/>
      <w:isLgl/>
      <w:lvlText w:val="%1.%2.%3.%4.%5.%6."/>
      <w:lvlJc w:val="left"/>
      <w:pPr>
        <w:ind w:left="2835" w:hanging="1440"/>
      </w:pPr>
      <w:rPr>
        <w:rFonts w:eastAsia="Times New Roman" w:hint="default"/>
        <w:b w:val="0"/>
      </w:rPr>
    </w:lvl>
    <w:lvl w:ilvl="6">
      <w:start w:val="1"/>
      <w:numFmt w:val="decimal"/>
      <w:isLgl/>
      <w:lvlText w:val="%1.%2.%3.%4.%5.%6.%7."/>
      <w:lvlJc w:val="left"/>
      <w:pPr>
        <w:ind w:left="3042" w:hanging="1440"/>
      </w:pPr>
      <w:rPr>
        <w:rFonts w:eastAsia="Times New Roman" w:hint="default"/>
        <w:b w:val="0"/>
      </w:rPr>
    </w:lvl>
    <w:lvl w:ilvl="7">
      <w:start w:val="1"/>
      <w:numFmt w:val="decimal"/>
      <w:isLgl/>
      <w:lvlText w:val="%1.%2.%3.%4.%5.%6.%7.%8."/>
      <w:lvlJc w:val="left"/>
      <w:pPr>
        <w:ind w:left="3609" w:hanging="1800"/>
      </w:pPr>
      <w:rPr>
        <w:rFonts w:eastAsia="Times New Roman" w:hint="default"/>
        <w:b w:val="0"/>
      </w:rPr>
    </w:lvl>
    <w:lvl w:ilvl="8">
      <w:start w:val="1"/>
      <w:numFmt w:val="decimal"/>
      <w:isLgl/>
      <w:lvlText w:val="%1.%2.%3.%4.%5.%6.%7.%8.%9."/>
      <w:lvlJc w:val="left"/>
      <w:pPr>
        <w:ind w:left="3816" w:hanging="1800"/>
      </w:pPr>
      <w:rPr>
        <w:rFonts w:eastAsia="Times New Roman" w:hint="default"/>
        <w:b w:val="0"/>
      </w:rPr>
    </w:lvl>
  </w:abstractNum>
  <w:abstractNum w:abstractNumId="3" w15:restartNumberingAfterBreak="0">
    <w:nsid w:val="6DA477C4"/>
    <w:multiLevelType w:val="multilevel"/>
    <w:tmpl w:val="4E20A8C4"/>
    <w:lvl w:ilvl="0">
      <w:start w:val="1"/>
      <w:numFmt w:val="decimal"/>
      <w:lvlText w:val="%1."/>
      <w:lvlJc w:val="left"/>
      <w:pPr>
        <w:ind w:left="720" w:hanging="360"/>
      </w:pPr>
      <w:rPr>
        <w:rFonts w:hint="default"/>
        <w:b w:val="0"/>
        <w:bCs w:val="0"/>
      </w:rPr>
    </w:lvl>
    <w:lvl w:ilvl="1">
      <w:start w:val="1"/>
      <w:numFmt w:val="decimal"/>
      <w:isLgl/>
      <w:lvlText w:val="%1.%2."/>
      <w:lvlJc w:val="left"/>
      <w:pPr>
        <w:ind w:left="1550" w:hanging="840"/>
      </w:pPr>
      <w:rPr>
        <w:rFonts w:eastAsia="Times New Roman" w:hint="default"/>
        <w:b w:val="0"/>
        <w:bCs/>
      </w:rPr>
    </w:lvl>
    <w:lvl w:ilvl="2">
      <w:start w:val="1"/>
      <w:numFmt w:val="decimal"/>
      <w:isLgl/>
      <w:lvlText w:val="%1.%2.%3."/>
      <w:lvlJc w:val="left"/>
      <w:pPr>
        <w:ind w:left="1614" w:hanging="840"/>
      </w:pPr>
      <w:rPr>
        <w:rFonts w:eastAsia="Times New Roman" w:hint="default"/>
        <w:b w:val="0"/>
      </w:rPr>
    </w:lvl>
    <w:lvl w:ilvl="3">
      <w:start w:val="1"/>
      <w:numFmt w:val="decimal"/>
      <w:isLgl/>
      <w:lvlText w:val="%1.%2.%3.%4."/>
      <w:lvlJc w:val="left"/>
      <w:pPr>
        <w:ind w:left="2061" w:hanging="1080"/>
      </w:pPr>
      <w:rPr>
        <w:rFonts w:eastAsia="Times New Roman" w:hint="default"/>
        <w:b w:val="0"/>
      </w:rPr>
    </w:lvl>
    <w:lvl w:ilvl="4">
      <w:start w:val="1"/>
      <w:numFmt w:val="decimal"/>
      <w:isLgl/>
      <w:lvlText w:val="%1.%2.%3.%4.%5."/>
      <w:lvlJc w:val="left"/>
      <w:pPr>
        <w:ind w:left="2268" w:hanging="1080"/>
      </w:pPr>
      <w:rPr>
        <w:rFonts w:eastAsia="Times New Roman" w:hint="default"/>
        <w:b w:val="0"/>
      </w:rPr>
    </w:lvl>
    <w:lvl w:ilvl="5">
      <w:start w:val="1"/>
      <w:numFmt w:val="decimal"/>
      <w:isLgl/>
      <w:lvlText w:val="%1.%2.%3.%4.%5.%6."/>
      <w:lvlJc w:val="left"/>
      <w:pPr>
        <w:ind w:left="2835" w:hanging="1440"/>
      </w:pPr>
      <w:rPr>
        <w:rFonts w:eastAsia="Times New Roman" w:hint="default"/>
        <w:b w:val="0"/>
      </w:rPr>
    </w:lvl>
    <w:lvl w:ilvl="6">
      <w:start w:val="1"/>
      <w:numFmt w:val="decimal"/>
      <w:isLgl/>
      <w:lvlText w:val="%1.%2.%3.%4.%5.%6.%7."/>
      <w:lvlJc w:val="left"/>
      <w:pPr>
        <w:ind w:left="3042" w:hanging="1440"/>
      </w:pPr>
      <w:rPr>
        <w:rFonts w:eastAsia="Times New Roman" w:hint="default"/>
        <w:b w:val="0"/>
      </w:rPr>
    </w:lvl>
    <w:lvl w:ilvl="7">
      <w:start w:val="1"/>
      <w:numFmt w:val="decimal"/>
      <w:isLgl/>
      <w:lvlText w:val="%1.%2.%3.%4.%5.%6.%7.%8."/>
      <w:lvlJc w:val="left"/>
      <w:pPr>
        <w:ind w:left="3609" w:hanging="1800"/>
      </w:pPr>
      <w:rPr>
        <w:rFonts w:eastAsia="Times New Roman" w:hint="default"/>
        <w:b w:val="0"/>
      </w:rPr>
    </w:lvl>
    <w:lvl w:ilvl="8">
      <w:start w:val="1"/>
      <w:numFmt w:val="decimal"/>
      <w:isLgl/>
      <w:lvlText w:val="%1.%2.%3.%4.%5.%6.%7.%8.%9."/>
      <w:lvlJc w:val="left"/>
      <w:pPr>
        <w:ind w:left="3816" w:hanging="1800"/>
      </w:pPr>
      <w:rPr>
        <w:rFonts w:eastAsia="Times New Roman" w:hint="default"/>
        <w:b w:val="0"/>
      </w:rPr>
    </w:lvl>
  </w:abstractNum>
  <w:num w:numId="1" w16cid:durableId="1074355281">
    <w:abstractNumId w:val="3"/>
  </w:num>
  <w:num w:numId="2" w16cid:durableId="1455518068">
    <w:abstractNumId w:val="2"/>
  </w:num>
  <w:num w:numId="3" w16cid:durableId="871309051">
    <w:abstractNumId w:val="0"/>
  </w:num>
  <w:num w:numId="4" w16cid:durableId="57150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A1"/>
    <w:rsid w:val="000041A8"/>
    <w:rsid w:val="000103A9"/>
    <w:rsid w:val="00010480"/>
    <w:rsid w:val="00014068"/>
    <w:rsid w:val="00050904"/>
    <w:rsid w:val="0006009D"/>
    <w:rsid w:val="000629A7"/>
    <w:rsid w:val="00065313"/>
    <w:rsid w:val="0009055A"/>
    <w:rsid w:val="000B3DA1"/>
    <w:rsid w:val="000E2243"/>
    <w:rsid w:val="000E5839"/>
    <w:rsid w:val="000F59EB"/>
    <w:rsid w:val="00104068"/>
    <w:rsid w:val="00121A2B"/>
    <w:rsid w:val="00140E64"/>
    <w:rsid w:val="00143AF4"/>
    <w:rsid w:val="00144849"/>
    <w:rsid w:val="00183B6A"/>
    <w:rsid w:val="00185E59"/>
    <w:rsid w:val="001D2412"/>
    <w:rsid w:val="001F0DA7"/>
    <w:rsid w:val="001F7898"/>
    <w:rsid w:val="00213DE2"/>
    <w:rsid w:val="00284A67"/>
    <w:rsid w:val="002D4BB9"/>
    <w:rsid w:val="00312D14"/>
    <w:rsid w:val="00363641"/>
    <w:rsid w:val="00375857"/>
    <w:rsid w:val="00387C37"/>
    <w:rsid w:val="00395221"/>
    <w:rsid w:val="003B0667"/>
    <w:rsid w:val="004166D8"/>
    <w:rsid w:val="004174C8"/>
    <w:rsid w:val="00420FA7"/>
    <w:rsid w:val="004226DE"/>
    <w:rsid w:val="00477332"/>
    <w:rsid w:val="004D7002"/>
    <w:rsid w:val="004E2070"/>
    <w:rsid w:val="004E772E"/>
    <w:rsid w:val="00534DF9"/>
    <w:rsid w:val="00557C75"/>
    <w:rsid w:val="005B77C6"/>
    <w:rsid w:val="005E21D6"/>
    <w:rsid w:val="005E72A1"/>
    <w:rsid w:val="005F4438"/>
    <w:rsid w:val="005F6805"/>
    <w:rsid w:val="00607FF2"/>
    <w:rsid w:val="006146EA"/>
    <w:rsid w:val="00641E7B"/>
    <w:rsid w:val="00656DFE"/>
    <w:rsid w:val="00754759"/>
    <w:rsid w:val="007602CF"/>
    <w:rsid w:val="00760725"/>
    <w:rsid w:val="007615F8"/>
    <w:rsid w:val="007821BF"/>
    <w:rsid w:val="007B129B"/>
    <w:rsid w:val="007C595F"/>
    <w:rsid w:val="007C62F8"/>
    <w:rsid w:val="007D1567"/>
    <w:rsid w:val="00827CFB"/>
    <w:rsid w:val="008325EF"/>
    <w:rsid w:val="00843A4A"/>
    <w:rsid w:val="0086453C"/>
    <w:rsid w:val="008816A5"/>
    <w:rsid w:val="00883A41"/>
    <w:rsid w:val="008B343F"/>
    <w:rsid w:val="008D5F1D"/>
    <w:rsid w:val="008E29AC"/>
    <w:rsid w:val="008E68A6"/>
    <w:rsid w:val="008F0AF9"/>
    <w:rsid w:val="008F3F01"/>
    <w:rsid w:val="00903E21"/>
    <w:rsid w:val="009143A2"/>
    <w:rsid w:val="00931B16"/>
    <w:rsid w:val="0093696B"/>
    <w:rsid w:val="009508B7"/>
    <w:rsid w:val="00982E06"/>
    <w:rsid w:val="0098300D"/>
    <w:rsid w:val="009A7FC8"/>
    <w:rsid w:val="009E52DA"/>
    <w:rsid w:val="00A41229"/>
    <w:rsid w:val="00A64F45"/>
    <w:rsid w:val="00AE25AD"/>
    <w:rsid w:val="00AE50ED"/>
    <w:rsid w:val="00AF629F"/>
    <w:rsid w:val="00B73B8F"/>
    <w:rsid w:val="00BA091D"/>
    <w:rsid w:val="00BA4EEE"/>
    <w:rsid w:val="00BA561D"/>
    <w:rsid w:val="00BB5789"/>
    <w:rsid w:val="00BB7F74"/>
    <w:rsid w:val="00BD6CE6"/>
    <w:rsid w:val="00BF0E28"/>
    <w:rsid w:val="00C1414C"/>
    <w:rsid w:val="00C20E74"/>
    <w:rsid w:val="00C454AC"/>
    <w:rsid w:val="00C50FB9"/>
    <w:rsid w:val="00C55B2A"/>
    <w:rsid w:val="00C60A71"/>
    <w:rsid w:val="00C8538D"/>
    <w:rsid w:val="00CC1796"/>
    <w:rsid w:val="00CC74E2"/>
    <w:rsid w:val="00CD43AF"/>
    <w:rsid w:val="00CE5D0B"/>
    <w:rsid w:val="00D14B72"/>
    <w:rsid w:val="00D4278D"/>
    <w:rsid w:val="00D766C9"/>
    <w:rsid w:val="00DC5748"/>
    <w:rsid w:val="00E05282"/>
    <w:rsid w:val="00E20388"/>
    <w:rsid w:val="00E5693D"/>
    <w:rsid w:val="00E613E1"/>
    <w:rsid w:val="00E91A58"/>
    <w:rsid w:val="00EA777F"/>
    <w:rsid w:val="00EC408F"/>
    <w:rsid w:val="00EF4E21"/>
    <w:rsid w:val="00EF56EE"/>
    <w:rsid w:val="00F4157D"/>
    <w:rsid w:val="00F710EB"/>
    <w:rsid w:val="00FB27D4"/>
    <w:rsid w:val="00FB7F82"/>
    <w:rsid w:val="00FC1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5D14"/>
  <w15:chartTrackingRefBased/>
  <w15:docId w15:val="{CAAF9B51-7F8E-4D13-B215-9E4EB378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D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D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3DA1"/>
    <w:rPr>
      <w:rFonts w:asciiTheme="majorHAnsi" w:eastAsiaTheme="majorEastAsia" w:hAnsiTheme="majorHAnsi" w:cstheme="majorBidi"/>
      <w:color w:val="2F5496" w:themeColor="accent1" w:themeShade="BF"/>
      <w:sz w:val="32"/>
      <w:szCs w:val="32"/>
      <w:lang w:eastAsia="ru-RU"/>
    </w:rPr>
  </w:style>
  <w:style w:type="paragraph" w:styleId="a3">
    <w:name w:val="List Paragraph"/>
    <w:aliases w:val="Абзац списка основной,ПАРАГРАФ,Bullet List,FooterText,numbered,список 1,Нумерация,Варианты ответов"/>
    <w:basedOn w:val="a"/>
    <w:link w:val="a4"/>
    <w:uiPriority w:val="34"/>
    <w:qFormat/>
    <w:rsid w:val="000B3DA1"/>
    <w:pPr>
      <w:ind w:left="720"/>
      <w:contextualSpacing/>
    </w:pPr>
  </w:style>
  <w:style w:type="character" w:customStyle="1" w:styleId="a4">
    <w:name w:val="Абзац списка Знак"/>
    <w:aliases w:val="Абзац списка основной Знак,ПАРАГРАФ Знак,Bullet List Знак,FooterText Знак,numbered Знак,список 1 Знак,Нумерация Знак,Варианты ответов Знак"/>
    <w:link w:val="a3"/>
    <w:uiPriority w:val="34"/>
    <w:locked/>
    <w:rsid w:val="000B3DA1"/>
    <w:rPr>
      <w:rFonts w:ascii="Times New Roman" w:eastAsia="Times New Roman" w:hAnsi="Times New Roman" w:cs="Times New Roman"/>
      <w:sz w:val="24"/>
      <w:szCs w:val="24"/>
      <w:lang w:eastAsia="ru-RU"/>
    </w:rPr>
  </w:style>
  <w:style w:type="paragraph" w:styleId="a5">
    <w:name w:val="Body Text"/>
    <w:basedOn w:val="a"/>
    <w:link w:val="a6"/>
    <w:unhideWhenUsed/>
    <w:qFormat/>
    <w:rsid w:val="000B3DA1"/>
    <w:pPr>
      <w:spacing w:before="130" w:after="130" w:line="260" w:lineRule="atLeast"/>
      <w:jc w:val="both"/>
    </w:pPr>
    <w:rPr>
      <w:szCs w:val="22"/>
      <w:lang w:val="en-US" w:eastAsia="en-US"/>
    </w:rPr>
  </w:style>
  <w:style w:type="character" w:customStyle="1" w:styleId="a6">
    <w:name w:val="Основной текст Знак"/>
    <w:basedOn w:val="a0"/>
    <w:link w:val="a5"/>
    <w:rsid w:val="000B3DA1"/>
    <w:rPr>
      <w:rFonts w:ascii="Times New Roman" w:eastAsia="Times New Roman" w:hAnsi="Times New Roman" w:cs="Times New Roman"/>
      <w:sz w:val="24"/>
      <w:lang w:val="en-US"/>
    </w:rPr>
  </w:style>
  <w:style w:type="paragraph" w:customStyle="1" w:styleId="a7">
    <w:name w:val="ЗАГАЛОВОК"/>
    <w:basedOn w:val="1"/>
    <w:link w:val="a8"/>
    <w:qFormat/>
    <w:rsid w:val="000B3DA1"/>
    <w:rPr>
      <w:rFonts w:ascii="Times New Roman" w:hAnsi="Times New Roman"/>
      <w:color w:val="000000" w:themeColor="text1"/>
      <w:sz w:val="28"/>
    </w:rPr>
  </w:style>
  <w:style w:type="character" w:customStyle="1" w:styleId="a8">
    <w:name w:val="ЗАГАЛОВОК Знак"/>
    <w:basedOn w:val="10"/>
    <w:link w:val="a7"/>
    <w:rsid w:val="000B3DA1"/>
    <w:rPr>
      <w:rFonts w:ascii="Times New Roman" w:eastAsiaTheme="majorEastAsia" w:hAnsi="Times New Roman" w:cstheme="majorBidi"/>
      <w:color w:val="000000" w:themeColor="text1"/>
      <w:sz w:val="28"/>
      <w:szCs w:val="32"/>
      <w:lang w:eastAsia="ru-RU"/>
    </w:rPr>
  </w:style>
  <w:style w:type="table" w:styleId="a9">
    <w:name w:val="Table Grid"/>
    <w:basedOn w:val="a1"/>
    <w:uiPriority w:val="39"/>
    <w:rsid w:val="000B3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uiPriority w:val="99"/>
    <w:locked/>
    <w:rsid w:val="000B3DA1"/>
    <w:rPr>
      <w:sz w:val="26"/>
      <w:szCs w:val="26"/>
      <w:shd w:val="clear" w:color="auto" w:fill="FFFFFF"/>
    </w:rPr>
  </w:style>
  <w:style w:type="paragraph" w:customStyle="1" w:styleId="21">
    <w:name w:val="Основной текст (2)1"/>
    <w:basedOn w:val="a"/>
    <w:link w:val="2"/>
    <w:uiPriority w:val="99"/>
    <w:rsid w:val="000B3DA1"/>
    <w:pPr>
      <w:widowControl w:val="0"/>
      <w:shd w:val="clear" w:color="auto" w:fill="FFFFFF"/>
      <w:spacing w:line="312" w:lineRule="exact"/>
      <w:jc w:val="both"/>
    </w:pPr>
    <w:rPr>
      <w:rFonts w:asciiTheme="minorHAnsi" w:eastAsiaTheme="minorHAnsi" w:hAnsiTheme="minorHAnsi" w:cstheme="minorBidi"/>
      <w:sz w:val="26"/>
      <w:szCs w:val="26"/>
      <w:lang w:eastAsia="en-US"/>
    </w:rPr>
  </w:style>
  <w:style w:type="character" w:customStyle="1" w:styleId="3">
    <w:name w:val="Основной текст (3)"/>
    <w:rsid w:val="000B3DA1"/>
    <w:rPr>
      <w:rFonts w:ascii="Times New Roman" w:eastAsia="Times New Roman" w:hAnsi="Times New Roman" w:cs="Times New Roman"/>
      <w:b w:val="0"/>
      <w:bCs w:val="0"/>
      <w:i w:val="0"/>
      <w:iCs w:val="0"/>
      <w:smallCaps w:val="0"/>
      <w:strike w:val="0"/>
      <w:spacing w:val="0"/>
      <w:sz w:val="23"/>
      <w:szCs w:val="23"/>
    </w:rPr>
  </w:style>
  <w:style w:type="character" w:customStyle="1" w:styleId="aa">
    <w:name w:val="Основной текст_"/>
    <w:link w:val="11"/>
    <w:rsid w:val="000B3DA1"/>
    <w:rPr>
      <w:rFonts w:eastAsia="Times New Roman" w:cs="Times New Roman"/>
      <w:sz w:val="23"/>
      <w:szCs w:val="23"/>
      <w:shd w:val="clear" w:color="auto" w:fill="FFFFFF"/>
    </w:rPr>
  </w:style>
  <w:style w:type="paragraph" w:customStyle="1" w:styleId="11">
    <w:name w:val="Основной текст1"/>
    <w:basedOn w:val="a"/>
    <w:link w:val="aa"/>
    <w:rsid w:val="000B3DA1"/>
    <w:pPr>
      <w:shd w:val="clear" w:color="auto" w:fill="FFFFFF"/>
      <w:spacing w:line="401" w:lineRule="exact"/>
      <w:ind w:hanging="820"/>
      <w:jc w:val="both"/>
    </w:pPr>
    <w:rPr>
      <w:rFonts w:asciiTheme="minorHAnsi" w:hAnsiTheme="minorHAnsi"/>
      <w:sz w:val="23"/>
      <w:szCs w:val="23"/>
      <w:lang w:eastAsia="en-US"/>
    </w:rPr>
  </w:style>
  <w:style w:type="paragraph" w:customStyle="1" w:styleId="Style3">
    <w:name w:val="Style3"/>
    <w:basedOn w:val="a"/>
    <w:rsid w:val="000B3DA1"/>
    <w:pPr>
      <w:widowControl w:val="0"/>
      <w:suppressAutoHyphens/>
      <w:autoSpaceDE w:val="0"/>
    </w:pPr>
    <w:rPr>
      <w:rFonts w:cs="Calibri"/>
      <w:lang w:eastAsia="ar-SA"/>
    </w:rPr>
  </w:style>
  <w:style w:type="character" w:customStyle="1" w:styleId="20">
    <w:name w:val="Основной текст (2) + Полужирный"/>
    <w:uiPriority w:val="99"/>
    <w:rsid w:val="000B3DA1"/>
    <w:rPr>
      <w:rFonts w:ascii="Times New Roman" w:hAnsi="Times New Roman" w:cs="Times New Roman"/>
      <w:b/>
      <w:bCs/>
      <w:color w:val="000000"/>
      <w:spacing w:val="0"/>
      <w:w w:val="100"/>
      <w:position w:val="0"/>
      <w:sz w:val="28"/>
      <w:szCs w:val="28"/>
      <w:u w:val="none"/>
      <w:lang w:val="ru-RU" w:eastAsia="ru-RU"/>
    </w:rPr>
  </w:style>
  <w:style w:type="paragraph" w:styleId="ab">
    <w:name w:val="header"/>
    <w:basedOn w:val="a"/>
    <w:link w:val="ac"/>
    <w:uiPriority w:val="99"/>
    <w:unhideWhenUsed/>
    <w:rsid w:val="005F6805"/>
    <w:pPr>
      <w:tabs>
        <w:tab w:val="center" w:pos="4677"/>
        <w:tab w:val="right" w:pos="9355"/>
      </w:tabs>
    </w:pPr>
  </w:style>
  <w:style w:type="character" w:customStyle="1" w:styleId="ac">
    <w:name w:val="Верхний колонтитул Знак"/>
    <w:basedOn w:val="a0"/>
    <w:link w:val="ab"/>
    <w:uiPriority w:val="99"/>
    <w:rsid w:val="005F680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F6805"/>
    <w:pPr>
      <w:tabs>
        <w:tab w:val="center" w:pos="4677"/>
        <w:tab w:val="right" w:pos="9355"/>
      </w:tabs>
    </w:pPr>
  </w:style>
  <w:style w:type="character" w:customStyle="1" w:styleId="ae">
    <w:name w:val="Нижний колонтитул Знак"/>
    <w:basedOn w:val="a0"/>
    <w:link w:val="ad"/>
    <w:uiPriority w:val="99"/>
    <w:rsid w:val="005F68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6</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Кузнецова</dc:creator>
  <cp:keywords/>
  <dc:description/>
  <cp:lastModifiedBy>User</cp:lastModifiedBy>
  <cp:revision>8</cp:revision>
  <dcterms:created xsi:type="dcterms:W3CDTF">2025-09-08T10:05:00Z</dcterms:created>
  <dcterms:modified xsi:type="dcterms:W3CDTF">2025-09-15T06:37:00Z</dcterms:modified>
</cp:coreProperties>
</file>